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2B0674" w14:paraId="1A9EB295" w14:textId="77777777" w:rsidTr="009845EC">
        <w:trPr>
          <w:trHeight w:hRule="exact" w:val="1531"/>
        </w:trPr>
        <w:tc>
          <w:tcPr>
            <w:tcW w:w="4253" w:type="dxa"/>
            <w:vAlign w:val="center"/>
          </w:tcPr>
          <w:p w14:paraId="4FEAD6B7" w14:textId="77777777" w:rsidR="002B0674" w:rsidRPr="0014341F" w:rsidRDefault="002B0674" w:rsidP="002B0674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ДЕПАРТАМЕНТ КАЗНАЧЕЙСТВА</w:t>
            </w:r>
          </w:p>
          <w:p w14:paraId="7F3BF974" w14:textId="77777777" w:rsidR="002B0674" w:rsidRPr="008B16BB" w:rsidRDefault="002B0674" w:rsidP="002B0674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МИНИСТЕРСТВА ФИНАНСОВ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3ADDC237" w14:textId="77777777" w:rsidR="002B0674" w:rsidRPr="0014341F" w:rsidRDefault="002B0674" w:rsidP="002B0674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14:paraId="6870812F" w14:textId="77777777" w:rsidR="002B0674" w:rsidRPr="0014341F" w:rsidRDefault="002B0674" w:rsidP="002B0674"/>
        </w:tc>
        <w:tc>
          <w:tcPr>
            <w:tcW w:w="1418" w:type="dxa"/>
          </w:tcPr>
          <w:p w14:paraId="3F18D3AC" w14:textId="332897F9" w:rsidR="002B0674" w:rsidRDefault="002B0674" w:rsidP="002B0674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2ABA80C5" wp14:editId="20CB527F">
                  <wp:extent cx="723900" cy="72390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D4108" w14:textId="77777777" w:rsidR="002B0674" w:rsidRDefault="002B0674" w:rsidP="002B0674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14:paraId="7E3497AF" w14:textId="77777777" w:rsidR="002B0674" w:rsidRPr="0014341F" w:rsidRDefault="002B0674" w:rsidP="002B0674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42AC153A" w14:textId="77777777" w:rsidR="002B0674" w:rsidRPr="008B16BB" w:rsidRDefault="002B0674" w:rsidP="002B0674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  <w:t>Ң</w:t>
            </w:r>
          </w:p>
          <w:p w14:paraId="5EB72743" w14:textId="77777777" w:rsidR="002B0674" w:rsidRPr="007A5EE8" w:rsidRDefault="002B0674" w:rsidP="002B0674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14:paraId="336A2356" w14:textId="77777777" w:rsidR="002B0674" w:rsidRPr="0014341F" w:rsidRDefault="002B0674" w:rsidP="002B0674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49417E">
              <w:rPr>
                <w:b w:val="0"/>
                <w:sz w:val="20"/>
              </w:rPr>
              <w:t>У</w:t>
            </w:r>
            <w:proofErr w:type="gramEnd"/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14:paraId="09DA6699" w14:textId="77777777" w:rsidR="002B0674" w:rsidRPr="0014341F" w:rsidRDefault="002B0674" w:rsidP="002B0674"/>
        </w:tc>
      </w:tr>
    </w:tbl>
    <w:p w14:paraId="5535BE0B" w14:textId="77777777" w:rsidR="002B0674" w:rsidRPr="00B249BB" w:rsidRDefault="002B0674" w:rsidP="002B0674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9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14:paraId="5ED4CE3E" w14:textId="7777777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2B92344" w14:textId="77777777" w:rsidR="00CA7357" w:rsidRPr="00006A09" w:rsidRDefault="00CA7357" w:rsidP="00A86BED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338A9F27" w14:textId="77777777" w:rsidR="00CA7357" w:rsidRDefault="008A284D" w:rsidP="00A86BE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085E87" w14:textId="77777777" w:rsidR="00CA7357" w:rsidRPr="00E04ADA" w:rsidRDefault="00E04ADA" w:rsidP="00A86BED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14:paraId="241F4633" w14:textId="77777777" w:rsidR="00CA7357" w:rsidRPr="003E4176" w:rsidRDefault="00CA7357" w:rsidP="00A86BED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14:paraId="605D37A1" w14:textId="77777777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24F917D0" w14:textId="77777777" w:rsidR="00FC41CD" w:rsidRDefault="00FC41CD" w:rsidP="00A86BE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1340A3" w14:textId="77777777" w:rsidR="00FC41CD" w:rsidRPr="00006A09" w:rsidRDefault="00FC41CD" w:rsidP="00A86BED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14A357ED" w14:textId="77777777" w:rsidR="00FC41CD" w:rsidRPr="00FC41CD" w:rsidRDefault="00FC41CD" w:rsidP="00A86BED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70E71B" w14:textId="77777777" w:rsidR="00FC41CD" w:rsidRPr="00006A09" w:rsidRDefault="00FC41CD" w:rsidP="00A86BED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5B5ED6A4" w14:textId="77777777" w:rsidR="00FC41CD" w:rsidRPr="003E4176" w:rsidRDefault="00FC41CD" w:rsidP="00A86BED">
            <w:pPr>
              <w:rPr>
                <w:position w:val="16"/>
                <w:sz w:val="28"/>
                <w:szCs w:val="28"/>
              </w:rPr>
            </w:pPr>
          </w:p>
        </w:tc>
      </w:tr>
      <w:tr w:rsidR="00006A09" w14:paraId="2C25EF47" w14:textId="77777777" w:rsidTr="00BC7A0B">
        <w:trPr>
          <w:trHeight w:hRule="exact" w:val="443"/>
        </w:trPr>
        <w:tc>
          <w:tcPr>
            <w:tcW w:w="709" w:type="dxa"/>
          </w:tcPr>
          <w:p w14:paraId="732C0476" w14:textId="77777777" w:rsidR="00006A09" w:rsidRDefault="00006A09" w:rsidP="00A86BED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14:paraId="7AB40F0F" w14:textId="77777777" w:rsidR="00006A09" w:rsidRPr="00006A09" w:rsidRDefault="00006A09" w:rsidP="00A86BED">
            <w:pPr>
              <w:spacing w:before="160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68B2BDBD" w14:textId="77777777" w:rsidR="00AA117F" w:rsidRDefault="00AA117F" w:rsidP="00A86BED">
            <w:pPr>
              <w:rPr>
                <w:b/>
                <w:position w:val="16"/>
                <w:sz w:val="24"/>
              </w:rPr>
            </w:pPr>
          </w:p>
        </w:tc>
      </w:tr>
    </w:tbl>
    <w:p w14:paraId="465934AF" w14:textId="77777777" w:rsidR="00DE23CA" w:rsidRDefault="00DE23CA" w:rsidP="00A86BE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14:paraId="6746F8C3" w14:textId="77777777" w:rsidR="00DE23CA" w:rsidRPr="00A677E2" w:rsidRDefault="00DE23CA" w:rsidP="00A86BED">
      <w:pPr>
        <w:pStyle w:val="2"/>
        <w:rPr>
          <w:sz w:val="16"/>
          <w:szCs w:val="16"/>
        </w:rPr>
      </w:pPr>
    </w:p>
    <w:p w14:paraId="28C22CDB" w14:textId="18F16E6D" w:rsidR="00DE23CA" w:rsidRPr="00E02C45" w:rsidRDefault="00DE23CA" w:rsidP="008B3FF1">
      <w:pPr>
        <w:pStyle w:val="2"/>
        <w:ind w:firstLine="567"/>
      </w:pPr>
      <w:r>
        <w:t xml:space="preserve">Департамент казначейства Министерства финансов Республики Татарстан по итогам открытого </w:t>
      </w:r>
      <w:r w:rsidRPr="00E02C45">
        <w:t xml:space="preserve">конкурса, состоявшегося </w:t>
      </w:r>
      <w:r w:rsidR="00F009EA">
        <w:t>1 июня</w:t>
      </w:r>
      <w:r w:rsidR="00C46FE7" w:rsidRPr="00E02C45">
        <w:t xml:space="preserve"> </w:t>
      </w:r>
      <w:r w:rsidR="00F009EA">
        <w:t>2018</w:t>
      </w:r>
      <w:r w:rsidR="00E562F6" w:rsidRPr="00E02C45">
        <w:t xml:space="preserve"> года </w:t>
      </w:r>
      <w:r w:rsidRPr="00E02C45">
        <w:t xml:space="preserve">на замещение вакантных должностей: </w:t>
      </w:r>
    </w:p>
    <w:p w14:paraId="3C3F8322" w14:textId="30CD25FF" w:rsidR="00DE23CA" w:rsidRPr="00E02C45" w:rsidRDefault="00DE23CA" w:rsidP="008B3FF1">
      <w:pPr>
        <w:pStyle w:val="3"/>
        <w:spacing w:after="0"/>
        <w:ind w:firstLine="567"/>
        <w:jc w:val="both"/>
        <w:rPr>
          <w:sz w:val="28"/>
          <w:szCs w:val="28"/>
        </w:rPr>
      </w:pPr>
      <w:r w:rsidRPr="00E02C45">
        <w:rPr>
          <w:sz w:val="28"/>
          <w:szCs w:val="28"/>
        </w:rPr>
        <w:t xml:space="preserve">- </w:t>
      </w:r>
      <w:r w:rsidR="002A38A7">
        <w:rPr>
          <w:color w:val="000000"/>
          <w:sz w:val="28"/>
          <w:szCs w:val="28"/>
        </w:rPr>
        <w:t>в</w:t>
      </w:r>
      <w:r w:rsidR="002A38A7" w:rsidRPr="00C41B31">
        <w:rPr>
          <w:color w:val="000000"/>
          <w:sz w:val="28"/>
          <w:szCs w:val="28"/>
        </w:rPr>
        <w:t xml:space="preserve">едущий специалист-эксперт территориального отделения Департамента казначейства МФ РТ </w:t>
      </w:r>
      <w:r w:rsidR="002A38A7" w:rsidRPr="00C41B31">
        <w:rPr>
          <w:sz w:val="28"/>
          <w:szCs w:val="28"/>
        </w:rPr>
        <w:t xml:space="preserve">Азнакаевского района и </w:t>
      </w:r>
      <w:proofErr w:type="spellStart"/>
      <w:r w:rsidR="002A38A7" w:rsidRPr="00C41B31">
        <w:rPr>
          <w:sz w:val="28"/>
          <w:szCs w:val="28"/>
        </w:rPr>
        <w:t>г</w:t>
      </w:r>
      <w:proofErr w:type="gramStart"/>
      <w:r w:rsidR="002A38A7" w:rsidRPr="00C41B31">
        <w:rPr>
          <w:sz w:val="28"/>
          <w:szCs w:val="28"/>
        </w:rPr>
        <w:t>.А</w:t>
      </w:r>
      <w:proofErr w:type="gramEnd"/>
      <w:r w:rsidR="002A38A7" w:rsidRPr="00C41B31">
        <w:rPr>
          <w:sz w:val="28"/>
          <w:szCs w:val="28"/>
        </w:rPr>
        <w:t>знакаево</w:t>
      </w:r>
      <w:proofErr w:type="spellEnd"/>
      <w:r w:rsidR="002A38A7">
        <w:rPr>
          <w:sz w:val="28"/>
          <w:szCs w:val="28"/>
        </w:rPr>
        <w:t xml:space="preserve">; </w:t>
      </w:r>
      <w:r w:rsidR="002A38A7">
        <w:rPr>
          <w:color w:val="000000"/>
          <w:sz w:val="28"/>
          <w:szCs w:val="28"/>
        </w:rPr>
        <w:t>в</w:t>
      </w:r>
      <w:r w:rsidR="002A38A7" w:rsidRPr="00C41B31">
        <w:rPr>
          <w:color w:val="000000"/>
          <w:sz w:val="28"/>
          <w:szCs w:val="28"/>
        </w:rPr>
        <w:t>едущий специалист-эксперт территориального отделения Департамента казначейства МФ РТ Актанышского района</w:t>
      </w:r>
      <w:r w:rsidR="002A38A7">
        <w:rPr>
          <w:color w:val="000000"/>
          <w:sz w:val="28"/>
          <w:szCs w:val="28"/>
        </w:rPr>
        <w:t xml:space="preserve">; </w:t>
      </w:r>
      <w:r w:rsidR="002A38A7">
        <w:rPr>
          <w:sz w:val="28"/>
          <w:szCs w:val="28"/>
        </w:rPr>
        <w:t>с</w:t>
      </w:r>
      <w:r w:rsidR="002A38A7" w:rsidRPr="00C41B31">
        <w:rPr>
          <w:sz w:val="28"/>
          <w:szCs w:val="28"/>
        </w:rPr>
        <w:t>пециалист-эксперт отдела учета и отчетности территориального отделения Департамента казначейства МФ РТ Верхне-</w:t>
      </w:r>
      <w:proofErr w:type="spellStart"/>
      <w:r w:rsidR="002A38A7" w:rsidRPr="00C41B31">
        <w:rPr>
          <w:sz w:val="28"/>
          <w:szCs w:val="28"/>
        </w:rPr>
        <w:t>Услонского</w:t>
      </w:r>
      <w:proofErr w:type="spellEnd"/>
      <w:r w:rsidR="002A38A7" w:rsidRPr="00C41B31">
        <w:rPr>
          <w:sz w:val="28"/>
          <w:szCs w:val="28"/>
        </w:rPr>
        <w:t xml:space="preserve"> района</w:t>
      </w:r>
      <w:r w:rsidR="002A38A7">
        <w:rPr>
          <w:sz w:val="28"/>
          <w:szCs w:val="28"/>
        </w:rPr>
        <w:t xml:space="preserve">; </w:t>
      </w:r>
      <w:r w:rsidR="002A38A7">
        <w:rPr>
          <w:color w:val="000000"/>
          <w:sz w:val="28"/>
          <w:szCs w:val="28"/>
        </w:rPr>
        <w:t>с</w:t>
      </w:r>
      <w:r w:rsidR="002A38A7" w:rsidRPr="00C41B31">
        <w:rPr>
          <w:color w:val="000000"/>
          <w:sz w:val="28"/>
          <w:szCs w:val="28"/>
        </w:rPr>
        <w:t>пециалист-эксперт отдела исполнения бюджетов территориального отделения Департамента казначейства МФ РТ Высокогорского района</w:t>
      </w:r>
      <w:r w:rsidR="002A38A7">
        <w:rPr>
          <w:color w:val="000000"/>
          <w:sz w:val="28"/>
          <w:szCs w:val="28"/>
        </w:rPr>
        <w:t>; в</w:t>
      </w:r>
      <w:r w:rsidR="002A38A7" w:rsidRPr="00C41B31">
        <w:rPr>
          <w:color w:val="000000"/>
          <w:sz w:val="28"/>
          <w:szCs w:val="28"/>
        </w:rPr>
        <w:t xml:space="preserve">едущий специалист-эксперт межрайонного контрольно-ревизионного отдела территориального отделения Департамента казначейства МФ РТ Зеленодольского района и </w:t>
      </w:r>
      <w:proofErr w:type="spellStart"/>
      <w:r w:rsidR="002A38A7" w:rsidRPr="00C41B31">
        <w:rPr>
          <w:color w:val="000000"/>
          <w:sz w:val="28"/>
          <w:szCs w:val="28"/>
        </w:rPr>
        <w:t>г</w:t>
      </w:r>
      <w:proofErr w:type="gramStart"/>
      <w:r w:rsidR="002A38A7" w:rsidRPr="00C41B31">
        <w:rPr>
          <w:color w:val="000000"/>
          <w:sz w:val="28"/>
          <w:szCs w:val="28"/>
        </w:rPr>
        <w:t>.З</w:t>
      </w:r>
      <w:proofErr w:type="gramEnd"/>
      <w:r w:rsidR="002A38A7" w:rsidRPr="00C41B31">
        <w:rPr>
          <w:color w:val="000000"/>
          <w:sz w:val="28"/>
          <w:szCs w:val="28"/>
        </w:rPr>
        <w:t>еленодольска</w:t>
      </w:r>
      <w:proofErr w:type="spellEnd"/>
      <w:r w:rsidR="002A38A7">
        <w:rPr>
          <w:color w:val="000000"/>
          <w:sz w:val="28"/>
          <w:szCs w:val="28"/>
        </w:rPr>
        <w:t>; в</w:t>
      </w:r>
      <w:r w:rsidR="002A38A7" w:rsidRPr="00C41B31">
        <w:rPr>
          <w:color w:val="000000"/>
          <w:sz w:val="28"/>
          <w:szCs w:val="28"/>
        </w:rPr>
        <w:t>едущий специалист-эксперт отдела исполнения бюджетов территориального отделения Департамента казначейства МФ РТ г.Набережные Челны</w:t>
      </w:r>
      <w:r w:rsidR="002A38A7">
        <w:rPr>
          <w:color w:val="000000"/>
          <w:sz w:val="28"/>
          <w:szCs w:val="28"/>
        </w:rPr>
        <w:t>; с</w:t>
      </w:r>
      <w:r w:rsidR="002A38A7" w:rsidRPr="00C41B31">
        <w:rPr>
          <w:color w:val="000000"/>
          <w:sz w:val="28"/>
          <w:szCs w:val="28"/>
        </w:rPr>
        <w:t>пециалист-эксперт межрайонного контрольно-ревизионного отдела территориального отделения Департамента казначейства МФ РТ г.Набережные Челны</w:t>
      </w:r>
      <w:r w:rsidR="002A38A7">
        <w:rPr>
          <w:color w:val="000000"/>
          <w:sz w:val="28"/>
          <w:szCs w:val="28"/>
        </w:rPr>
        <w:t>; с</w:t>
      </w:r>
      <w:r w:rsidR="002A38A7" w:rsidRPr="00C41B31">
        <w:rPr>
          <w:color w:val="000000"/>
          <w:sz w:val="28"/>
          <w:szCs w:val="28"/>
        </w:rPr>
        <w:t xml:space="preserve">пециалист-эксперт </w:t>
      </w:r>
      <w:proofErr w:type="gramStart"/>
      <w:r w:rsidR="002A38A7" w:rsidRPr="00C41B31">
        <w:rPr>
          <w:color w:val="000000"/>
          <w:sz w:val="28"/>
          <w:szCs w:val="28"/>
        </w:rPr>
        <w:t>отдела исполнения бюджетов территориального отделения Департамента казначейства</w:t>
      </w:r>
      <w:proofErr w:type="gramEnd"/>
      <w:r w:rsidR="002A38A7" w:rsidRPr="00C41B31">
        <w:rPr>
          <w:color w:val="000000"/>
          <w:sz w:val="28"/>
          <w:szCs w:val="28"/>
        </w:rPr>
        <w:t xml:space="preserve"> МФ РТ Апастовского района</w:t>
      </w:r>
      <w:r w:rsidR="002A38A7">
        <w:rPr>
          <w:color w:val="000000"/>
          <w:sz w:val="28"/>
          <w:szCs w:val="28"/>
        </w:rPr>
        <w:t>; в</w:t>
      </w:r>
      <w:r w:rsidR="002A38A7" w:rsidRPr="00C41B31">
        <w:rPr>
          <w:color w:val="000000"/>
          <w:sz w:val="28"/>
          <w:szCs w:val="28"/>
        </w:rPr>
        <w:t>едущий специалист-эксперт отдела учета и отчетности территориального отделения Департамента казначейства МФ РТ Тукаевского района</w:t>
      </w:r>
      <w:r w:rsidR="002A38A7">
        <w:rPr>
          <w:color w:val="000000"/>
          <w:sz w:val="28"/>
          <w:szCs w:val="28"/>
        </w:rPr>
        <w:t>; с</w:t>
      </w:r>
      <w:r w:rsidR="002A38A7" w:rsidRPr="00C41B31">
        <w:rPr>
          <w:color w:val="000000"/>
          <w:sz w:val="28"/>
          <w:szCs w:val="28"/>
        </w:rPr>
        <w:t xml:space="preserve">тарший специалист 3 разряда отдела финансирования муниципальных автономных учреждений территориального отделения Департамента казначейства МФ РТ </w:t>
      </w:r>
      <w:proofErr w:type="spellStart"/>
      <w:r w:rsidR="002A38A7" w:rsidRPr="00C41B31">
        <w:rPr>
          <w:color w:val="000000"/>
          <w:sz w:val="28"/>
          <w:szCs w:val="28"/>
        </w:rPr>
        <w:t>г</w:t>
      </w:r>
      <w:proofErr w:type="gramStart"/>
      <w:r w:rsidR="002A38A7" w:rsidRPr="00C41B31">
        <w:rPr>
          <w:color w:val="000000"/>
          <w:sz w:val="28"/>
          <w:szCs w:val="28"/>
        </w:rPr>
        <w:t>.К</w:t>
      </w:r>
      <w:proofErr w:type="gramEnd"/>
      <w:r w:rsidR="002A38A7" w:rsidRPr="00C41B31">
        <w:rPr>
          <w:color w:val="000000"/>
          <w:sz w:val="28"/>
          <w:szCs w:val="28"/>
        </w:rPr>
        <w:t>азани</w:t>
      </w:r>
      <w:proofErr w:type="spellEnd"/>
      <w:r w:rsidR="002A38A7">
        <w:rPr>
          <w:color w:val="000000"/>
          <w:sz w:val="28"/>
          <w:szCs w:val="28"/>
        </w:rPr>
        <w:t xml:space="preserve"> </w:t>
      </w:r>
      <w:r w:rsidR="00851191" w:rsidRPr="00E02C45">
        <w:rPr>
          <w:sz w:val="28"/>
          <w:szCs w:val="28"/>
        </w:rPr>
        <w:t xml:space="preserve">сообщает, </w:t>
      </w:r>
      <w:r w:rsidRPr="00E02C45">
        <w:rPr>
          <w:sz w:val="28"/>
          <w:szCs w:val="28"/>
        </w:rPr>
        <w:t>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14:paraId="085F16E2" w14:textId="39E8C44B" w:rsidR="001E4EED" w:rsidRPr="002B7CAC" w:rsidRDefault="00082743" w:rsidP="008B3FF1">
      <w:pPr>
        <w:pStyle w:val="3"/>
        <w:spacing w:after="0"/>
        <w:ind w:firstLine="567"/>
        <w:jc w:val="both"/>
        <w:rPr>
          <w:sz w:val="28"/>
          <w:szCs w:val="28"/>
        </w:rPr>
      </w:pPr>
      <w:r w:rsidRPr="00E02C45">
        <w:rPr>
          <w:sz w:val="28"/>
          <w:szCs w:val="28"/>
        </w:rPr>
        <w:t>-</w:t>
      </w:r>
      <w:r w:rsidR="0002230F">
        <w:rPr>
          <w:sz w:val="28"/>
          <w:szCs w:val="28"/>
        </w:rPr>
        <w:t xml:space="preserve"> </w:t>
      </w:r>
      <w:r w:rsidR="007F35FC" w:rsidRPr="002B7CAC">
        <w:rPr>
          <w:sz w:val="28"/>
          <w:szCs w:val="28"/>
        </w:rPr>
        <w:t xml:space="preserve">на должность </w:t>
      </w:r>
      <w:r w:rsidR="00BC2E0C" w:rsidRPr="002B7CAC">
        <w:rPr>
          <w:color w:val="000000"/>
          <w:sz w:val="28"/>
          <w:szCs w:val="28"/>
        </w:rPr>
        <w:t xml:space="preserve">ведущий специалист-эксперт территориального отделения Департамента казначейства МФ РТ </w:t>
      </w:r>
      <w:r w:rsidR="00BC2E0C" w:rsidRPr="002B7CAC">
        <w:rPr>
          <w:sz w:val="28"/>
          <w:szCs w:val="28"/>
        </w:rPr>
        <w:t xml:space="preserve">Азнакаевского района и </w:t>
      </w:r>
      <w:proofErr w:type="spellStart"/>
      <w:r w:rsidR="00BC2E0C" w:rsidRPr="002B7CAC">
        <w:rPr>
          <w:sz w:val="28"/>
          <w:szCs w:val="28"/>
        </w:rPr>
        <w:t>г</w:t>
      </w:r>
      <w:proofErr w:type="gramStart"/>
      <w:r w:rsidR="00BC2E0C" w:rsidRPr="002B7CAC">
        <w:rPr>
          <w:sz w:val="28"/>
          <w:szCs w:val="28"/>
        </w:rPr>
        <w:t>.А</w:t>
      </w:r>
      <w:proofErr w:type="gramEnd"/>
      <w:r w:rsidR="00BC2E0C" w:rsidRPr="002B7CAC">
        <w:rPr>
          <w:sz w:val="28"/>
          <w:szCs w:val="28"/>
        </w:rPr>
        <w:t>знакаево</w:t>
      </w:r>
      <w:proofErr w:type="spellEnd"/>
      <w:r w:rsidR="004E62E8" w:rsidRPr="002B7CAC">
        <w:rPr>
          <w:bCs/>
          <w:sz w:val="28"/>
          <w:szCs w:val="28"/>
        </w:rPr>
        <w:t xml:space="preserve"> </w:t>
      </w:r>
      <w:r w:rsidR="000B2DA7" w:rsidRPr="002B7CAC">
        <w:rPr>
          <w:bCs/>
          <w:sz w:val="28"/>
          <w:szCs w:val="28"/>
        </w:rPr>
        <w:t>–</w:t>
      </w:r>
      <w:r w:rsidR="00BC2E0C" w:rsidRPr="002B7CAC">
        <w:rPr>
          <w:bCs/>
          <w:sz w:val="28"/>
          <w:szCs w:val="28"/>
        </w:rPr>
        <w:t xml:space="preserve"> </w:t>
      </w:r>
      <w:proofErr w:type="spellStart"/>
      <w:r w:rsidR="00BC2E0C" w:rsidRPr="002B7CAC">
        <w:rPr>
          <w:sz w:val="28"/>
          <w:szCs w:val="28"/>
        </w:rPr>
        <w:t>Мухаметзянова</w:t>
      </w:r>
      <w:proofErr w:type="spellEnd"/>
      <w:r w:rsidR="00BC2E0C" w:rsidRPr="002B7CAC">
        <w:rPr>
          <w:sz w:val="28"/>
          <w:szCs w:val="28"/>
        </w:rPr>
        <w:t xml:space="preserve"> Лиана Мударисовна</w:t>
      </w:r>
      <w:r w:rsidR="0040749B" w:rsidRPr="002B7CAC">
        <w:rPr>
          <w:sz w:val="28"/>
          <w:szCs w:val="28"/>
        </w:rPr>
        <w:t>;</w:t>
      </w:r>
    </w:p>
    <w:p w14:paraId="1C047225" w14:textId="77777777" w:rsidR="001D35F8" w:rsidRPr="0053317E" w:rsidRDefault="001D35F8" w:rsidP="008B3FF1">
      <w:pPr>
        <w:pStyle w:val="3"/>
        <w:spacing w:after="0"/>
        <w:ind w:firstLine="567"/>
        <w:jc w:val="both"/>
        <w:rPr>
          <w:bCs/>
          <w:sz w:val="14"/>
        </w:rPr>
      </w:pPr>
    </w:p>
    <w:p w14:paraId="1451B440" w14:textId="28CF5DBD" w:rsidR="00E16074" w:rsidRPr="009441E1" w:rsidRDefault="00385CDF" w:rsidP="008B3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="003B484D">
        <w:rPr>
          <w:color w:val="000000"/>
          <w:sz w:val="28"/>
          <w:szCs w:val="28"/>
        </w:rPr>
        <w:t>в</w:t>
      </w:r>
      <w:r w:rsidR="003B484D" w:rsidRPr="00C41B31">
        <w:rPr>
          <w:color w:val="000000"/>
          <w:sz w:val="28"/>
          <w:szCs w:val="28"/>
        </w:rPr>
        <w:t xml:space="preserve">едущий специалист-эксперт территориального отделения </w:t>
      </w:r>
      <w:r w:rsidR="003B484D" w:rsidRPr="009441E1">
        <w:rPr>
          <w:color w:val="000000"/>
          <w:sz w:val="28"/>
          <w:szCs w:val="28"/>
        </w:rPr>
        <w:t>Департамента казначейства МФ РТ Актанышского района</w:t>
      </w:r>
      <w:r w:rsidR="003B484D" w:rsidRPr="009441E1">
        <w:rPr>
          <w:sz w:val="28"/>
          <w:szCs w:val="28"/>
        </w:rPr>
        <w:t xml:space="preserve"> </w:t>
      </w:r>
      <w:r w:rsidR="00886238" w:rsidRPr="009441E1">
        <w:rPr>
          <w:sz w:val="28"/>
          <w:szCs w:val="28"/>
        </w:rPr>
        <w:t>–</w:t>
      </w:r>
      <w:r w:rsidR="009441E1" w:rsidRPr="009441E1">
        <w:rPr>
          <w:sz w:val="28"/>
          <w:szCs w:val="28"/>
        </w:rPr>
        <w:t xml:space="preserve"> Петряев Рим </w:t>
      </w:r>
      <w:proofErr w:type="spellStart"/>
      <w:r w:rsidR="009441E1" w:rsidRPr="009441E1">
        <w:rPr>
          <w:sz w:val="28"/>
          <w:szCs w:val="28"/>
        </w:rPr>
        <w:t>Салемгараевич</w:t>
      </w:r>
      <w:proofErr w:type="spellEnd"/>
      <w:r w:rsidR="00886238" w:rsidRPr="009441E1">
        <w:rPr>
          <w:sz w:val="28"/>
          <w:szCs w:val="28"/>
        </w:rPr>
        <w:t>;</w:t>
      </w:r>
    </w:p>
    <w:p w14:paraId="719BBEDE" w14:textId="77777777" w:rsidR="001D35F8" w:rsidRPr="0053317E" w:rsidRDefault="001D35F8" w:rsidP="008B3FF1">
      <w:pPr>
        <w:ind w:firstLine="567"/>
        <w:jc w:val="both"/>
        <w:rPr>
          <w:sz w:val="14"/>
          <w:szCs w:val="16"/>
        </w:rPr>
      </w:pPr>
    </w:p>
    <w:p w14:paraId="4C8AE854" w14:textId="20F889A3" w:rsidR="00EF1B7A" w:rsidRPr="001B5782" w:rsidRDefault="00E16074" w:rsidP="008B3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="0091046E">
        <w:rPr>
          <w:sz w:val="28"/>
          <w:szCs w:val="28"/>
        </w:rPr>
        <w:t>с</w:t>
      </w:r>
      <w:r w:rsidR="0091046E" w:rsidRPr="00C41B31">
        <w:rPr>
          <w:sz w:val="28"/>
          <w:szCs w:val="28"/>
        </w:rPr>
        <w:t>пециалист-эксперт отдела учета и отчетности территориального отделения Департамента казначейства МФ РТ Верхне-</w:t>
      </w:r>
      <w:proofErr w:type="spellStart"/>
      <w:r w:rsidR="0091046E" w:rsidRPr="001B5782">
        <w:rPr>
          <w:sz w:val="28"/>
          <w:szCs w:val="28"/>
        </w:rPr>
        <w:t>Услонского</w:t>
      </w:r>
      <w:proofErr w:type="spellEnd"/>
      <w:r w:rsidR="0091046E" w:rsidRPr="001B5782">
        <w:rPr>
          <w:sz w:val="28"/>
          <w:szCs w:val="28"/>
        </w:rPr>
        <w:t xml:space="preserve"> района </w:t>
      </w:r>
      <w:r w:rsidR="00851191" w:rsidRPr="001B5782">
        <w:rPr>
          <w:sz w:val="28"/>
          <w:szCs w:val="28"/>
        </w:rPr>
        <w:t xml:space="preserve">– </w:t>
      </w:r>
      <w:proofErr w:type="spellStart"/>
      <w:r w:rsidR="0091046E" w:rsidRPr="001B5782">
        <w:rPr>
          <w:sz w:val="28"/>
          <w:szCs w:val="28"/>
        </w:rPr>
        <w:t>Чанышева</w:t>
      </w:r>
      <w:proofErr w:type="spellEnd"/>
      <w:r w:rsidR="0091046E" w:rsidRPr="001B5782">
        <w:rPr>
          <w:sz w:val="28"/>
          <w:szCs w:val="28"/>
        </w:rPr>
        <w:t xml:space="preserve"> Карина </w:t>
      </w:r>
      <w:proofErr w:type="spellStart"/>
      <w:r w:rsidR="0091046E" w:rsidRPr="001B5782">
        <w:rPr>
          <w:sz w:val="28"/>
          <w:szCs w:val="28"/>
        </w:rPr>
        <w:t>Рамильевна</w:t>
      </w:r>
      <w:proofErr w:type="spellEnd"/>
      <w:r w:rsidR="0091046E" w:rsidRPr="001B5782">
        <w:rPr>
          <w:sz w:val="28"/>
          <w:szCs w:val="28"/>
        </w:rPr>
        <w:t>;</w:t>
      </w:r>
    </w:p>
    <w:p w14:paraId="46896BC7" w14:textId="77777777" w:rsidR="0091046E" w:rsidRPr="0053317E" w:rsidRDefault="0091046E" w:rsidP="008B3FF1">
      <w:pPr>
        <w:ind w:firstLine="567"/>
        <w:jc w:val="both"/>
        <w:rPr>
          <w:sz w:val="14"/>
          <w:szCs w:val="16"/>
        </w:rPr>
      </w:pPr>
    </w:p>
    <w:p w14:paraId="7B302B9F" w14:textId="7684ABB5" w:rsidR="00385CDF" w:rsidRPr="0091046E" w:rsidRDefault="0091046E" w:rsidP="008B3FF1">
      <w:pPr>
        <w:pStyle w:val="2"/>
        <w:numPr>
          <w:ilvl w:val="0"/>
          <w:numId w:val="2"/>
        </w:numPr>
        <w:ind w:left="0" w:firstLine="567"/>
        <w:rPr>
          <w:bCs/>
        </w:rPr>
      </w:pPr>
      <w:r>
        <w:lastRenderedPageBreak/>
        <w:t>на должность</w:t>
      </w:r>
      <w:r w:rsidR="001B5782">
        <w:t xml:space="preserve"> </w:t>
      </w:r>
      <w:r w:rsidR="00104DF0">
        <w:rPr>
          <w:color w:val="000000"/>
        </w:rPr>
        <w:t>с</w:t>
      </w:r>
      <w:r w:rsidR="00104DF0" w:rsidRPr="00C41B31">
        <w:rPr>
          <w:color w:val="000000"/>
        </w:rPr>
        <w:t xml:space="preserve">пециалист-эксперт отдела </w:t>
      </w:r>
      <w:proofErr w:type="gramStart"/>
      <w:r w:rsidR="00104DF0" w:rsidRPr="00C41B31">
        <w:rPr>
          <w:color w:val="000000"/>
        </w:rPr>
        <w:t>исполнения бюджетов территориального отделения Департамента казначейства</w:t>
      </w:r>
      <w:proofErr w:type="gramEnd"/>
      <w:r w:rsidR="00104DF0" w:rsidRPr="00C41B31">
        <w:rPr>
          <w:color w:val="000000"/>
        </w:rPr>
        <w:t xml:space="preserve"> МФ РТ Высокогорского района</w:t>
      </w:r>
      <w:r w:rsidR="00830880">
        <w:rPr>
          <w:color w:val="000000"/>
        </w:rPr>
        <w:t xml:space="preserve"> - </w:t>
      </w:r>
      <w:r w:rsidR="00830880">
        <w:t>Евграфова Марина Анатольевна;</w:t>
      </w:r>
    </w:p>
    <w:p w14:paraId="6019E208" w14:textId="77777777" w:rsidR="0091046E" w:rsidRPr="0053317E" w:rsidRDefault="0091046E" w:rsidP="008B3FF1">
      <w:pPr>
        <w:pStyle w:val="2"/>
        <w:ind w:firstLine="567"/>
        <w:rPr>
          <w:bCs/>
          <w:sz w:val="14"/>
          <w:szCs w:val="16"/>
        </w:rPr>
      </w:pPr>
    </w:p>
    <w:p w14:paraId="6A6038B9" w14:textId="6822410A" w:rsidR="00EE3355" w:rsidRPr="0091046E" w:rsidRDefault="00EE3355" w:rsidP="008B3FF1">
      <w:pPr>
        <w:pStyle w:val="2"/>
        <w:numPr>
          <w:ilvl w:val="0"/>
          <w:numId w:val="2"/>
        </w:numPr>
        <w:ind w:left="0" w:firstLine="567"/>
        <w:rPr>
          <w:bCs/>
        </w:rPr>
      </w:pPr>
      <w:r>
        <w:t xml:space="preserve">на должность </w:t>
      </w:r>
      <w:r w:rsidR="00B524A2">
        <w:rPr>
          <w:color w:val="000000"/>
        </w:rPr>
        <w:t>в</w:t>
      </w:r>
      <w:r w:rsidR="00B524A2" w:rsidRPr="00C41B31">
        <w:rPr>
          <w:color w:val="000000"/>
        </w:rPr>
        <w:t xml:space="preserve">едущий специалист-эксперт межрайонного контрольно-ревизионного отдела территориального отделения Департамента казначейства МФ РТ Зеленодольского района и </w:t>
      </w:r>
      <w:proofErr w:type="spellStart"/>
      <w:r w:rsidR="00B524A2" w:rsidRPr="00C41B31">
        <w:rPr>
          <w:color w:val="000000"/>
        </w:rPr>
        <w:t>г</w:t>
      </w:r>
      <w:proofErr w:type="gramStart"/>
      <w:r w:rsidR="00B524A2" w:rsidRPr="00C41B31">
        <w:rPr>
          <w:color w:val="000000"/>
        </w:rPr>
        <w:t>.З</w:t>
      </w:r>
      <w:proofErr w:type="gramEnd"/>
      <w:r w:rsidR="00B524A2" w:rsidRPr="00C41B31">
        <w:rPr>
          <w:color w:val="000000"/>
        </w:rPr>
        <w:t>еленодольска</w:t>
      </w:r>
      <w:proofErr w:type="spellEnd"/>
      <w:r w:rsidR="00B524A2">
        <w:rPr>
          <w:color w:val="000000"/>
        </w:rPr>
        <w:t xml:space="preserve"> - </w:t>
      </w:r>
      <w:r w:rsidR="00B524A2">
        <w:t>Жирова Екатерина Михайловна</w:t>
      </w:r>
      <w:r w:rsidR="00B524A2">
        <w:rPr>
          <w:color w:val="000000"/>
        </w:rPr>
        <w:t>;</w:t>
      </w:r>
    </w:p>
    <w:p w14:paraId="0B417CDF" w14:textId="77777777" w:rsidR="00EE3355" w:rsidRPr="0053317E" w:rsidRDefault="00EE3355" w:rsidP="008B3FF1">
      <w:pPr>
        <w:pStyle w:val="2"/>
        <w:ind w:firstLine="567"/>
        <w:rPr>
          <w:bCs/>
          <w:sz w:val="14"/>
          <w:szCs w:val="16"/>
        </w:rPr>
      </w:pPr>
    </w:p>
    <w:p w14:paraId="5739C93E" w14:textId="6C59BEFA" w:rsidR="00EE3355" w:rsidRPr="0091046E" w:rsidRDefault="00EE3355" w:rsidP="008B3FF1">
      <w:pPr>
        <w:pStyle w:val="2"/>
        <w:numPr>
          <w:ilvl w:val="0"/>
          <w:numId w:val="2"/>
        </w:numPr>
        <w:ind w:left="0" w:firstLine="567"/>
        <w:rPr>
          <w:bCs/>
        </w:rPr>
      </w:pPr>
      <w:r>
        <w:t xml:space="preserve">на должность </w:t>
      </w:r>
      <w:r w:rsidR="007E1F65">
        <w:rPr>
          <w:color w:val="000000"/>
        </w:rPr>
        <w:t>в</w:t>
      </w:r>
      <w:r w:rsidR="007E1F65" w:rsidRPr="00C41B31">
        <w:rPr>
          <w:color w:val="000000"/>
        </w:rPr>
        <w:t xml:space="preserve">едущий специалист-эксперт </w:t>
      </w:r>
      <w:proofErr w:type="gramStart"/>
      <w:r w:rsidR="007E1F65" w:rsidRPr="00C41B31">
        <w:rPr>
          <w:color w:val="000000"/>
        </w:rPr>
        <w:t>отдела исполнения бюджетов территориального отделения Департамента казначейства</w:t>
      </w:r>
      <w:proofErr w:type="gramEnd"/>
      <w:r w:rsidR="007E1F65" w:rsidRPr="00C41B31">
        <w:rPr>
          <w:color w:val="000000"/>
        </w:rPr>
        <w:t xml:space="preserve"> МФ РТ г.Набережные Челны</w:t>
      </w:r>
      <w:r w:rsidR="007E1F65">
        <w:rPr>
          <w:color w:val="000000"/>
        </w:rPr>
        <w:t xml:space="preserve"> - </w:t>
      </w:r>
      <w:proofErr w:type="spellStart"/>
      <w:r w:rsidR="007E1F65">
        <w:t>Хамидуллина</w:t>
      </w:r>
      <w:proofErr w:type="spellEnd"/>
      <w:r w:rsidR="007E1F65">
        <w:t xml:space="preserve"> </w:t>
      </w:r>
      <w:proofErr w:type="spellStart"/>
      <w:r w:rsidR="007E1F65">
        <w:t>Эльвина</w:t>
      </w:r>
      <w:proofErr w:type="spellEnd"/>
      <w:r w:rsidR="007E1F65">
        <w:t xml:space="preserve"> </w:t>
      </w:r>
      <w:proofErr w:type="spellStart"/>
      <w:r w:rsidR="007E1F65">
        <w:t>Амиржановна</w:t>
      </w:r>
      <w:proofErr w:type="spellEnd"/>
      <w:r w:rsidR="007E1F65">
        <w:rPr>
          <w:color w:val="000000"/>
        </w:rPr>
        <w:t>;</w:t>
      </w:r>
    </w:p>
    <w:p w14:paraId="086CF684" w14:textId="77777777" w:rsidR="00EE3355" w:rsidRPr="0053317E" w:rsidRDefault="00EE3355" w:rsidP="008B3FF1">
      <w:pPr>
        <w:pStyle w:val="2"/>
        <w:ind w:firstLine="567"/>
        <w:rPr>
          <w:bCs/>
          <w:sz w:val="14"/>
          <w:szCs w:val="16"/>
        </w:rPr>
      </w:pPr>
    </w:p>
    <w:p w14:paraId="57DDC617" w14:textId="22854ABE" w:rsidR="001437B0" w:rsidRPr="007647DF" w:rsidRDefault="001437B0" w:rsidP="008B3FF1">
      <w:pPr>
        <w:pStyle w:val="2"/>
        <w:numPr>
          <w:ilvl w:val="0"/>
          <w:numId w:val="2"/>
        </w:numPr>
        <w:ind w:left="0" w:firstLine="567"/>
        <w:rPr>
          <w:bCs/>
        </w:rPr>
      </w:pPr>
      <w:r>
        <w:t xml:space="preserve">на должность </w:t>
      </w:r>
      <w:r w:rsidR="008D58D1">
        <w:rPr>
          <w:color w:val="000000"/>
        </w:rPr>
        <w:t>с</w:t>
      </w:r>
      <w:r w:rsidR="008D58D1" w:rsidRPr="00C41B31">
        <w:rPr>
          <w:color w:val="000000"/>
        </w:rPr>
        <w:t>пециалист-эксперт межрайонного контрольно-ревизионного отдела территориального отделения Департамента казначейства МФ РТ г.Набережные Челны</w:t>
      </w:r>
      <w:r w:rsidR="008D58D1">
        <w:rPr>
          <w:color w:val="000000"/>
        </w:rPr>
        <w:t xml:space="preserve"> - </w:t>
      </w:r>
      <w:proofErr w:type="spellStart"/>
      <w:r w:rsidR="008D58D1">
        <w:t>Плутова</w:t>
      </w:r>
      <w:proofErr w:type="spellEnd"/>
      <w:r w:rsidR="008D58D1">
        <w:t xml:space="preserve"> Юлия Ильсуровна</w:t>
      </w:r>
      <w:r w:rsidR="008D58D1">
        <w:rPr>
          <w:color w:val="000000"/>
        </w:rPr>
        <w:t>;</w:t>
      </w:r>
    </w:p>
    <w:p w14:paraId="63D82C90" w14:textId="77777777" w:rsidR="007647DF" w:rsidRPr="0053317E" w:rsidRDefault="007647DF" w:rsidP="008B3FF1">
      <w:pPr>
        <w:pStyle w:val="ad"/>
        <w:ind w:left="0" w:firstLine="567"/>
        <w:rPr>
          <w:bCs/>
          <w:sz w:val="14"/>
          <w:szCs w:val="16"/>
        </w:rPr>
      </w:pPr>
    </w:p>
    <w:p w14:paraId="79D10C77" w14:textId="13B82A74" w:rsidR="007647DF" w:rsidRPr="001344F5" w:rsidRDefault="007647DF" w:rsidP="008B3FF1">
      <w:pPr>
        <w:pStyle w:val="2"/>
        <w:numPr>
          <w:ilvl w:val="0"/>
          <w:numId w:val="2"/>
        </w:numPr>
        <w:ind w:left="0" w:firstLine="567"/>
        <w:rPr>
          <w:bCs/>
        </w:rPr>
      </w:pPr>
      <w:r>
        <w:t xml:space="preserve">на должность </w:t>
      </w:r>
      <w:r>
        <w:rPr>
          <w:color w:val="000000"/>
        </w:rPr>
        <w:t>с</w:t>
      </w:r>
      <w:r w:rsidRPr="00C41B31">
        <w:rPr>
          <w:color w:val="000000"/>
        </w:rPr>
        <w:t xml:space="preserve">пециалист-эксперт отдела </w:t>
      </w:r>
      <w:proofErr w:type="gramStart"/>
      <w:r w:rsidRPr="00C41B31">
        <w:rPr>
          <w:color w:val="000000"/>
        </w:rPr>
        <w:t>исполнения бюджетов территориального отделения Департамента казначейства</w:t>
      </w:r>
      <w:proofErr w:type="gramEnd"/>
      <w:r w:rsidRPr="00C41B31">
        <w:rPr>
          <w:color w:val="000000"/>
        </w:rPr>
        <w:t xml:space="preserve"> МФ РТ Апастовского района</w:t>
      </w:r>
      <w:r>
        <w:rPr>
          <w:color w:val="000000"/>
        </w:rPr>
        <w:t xml:space="preserve"> - </w:t>
      </w:r>
      <w:proofErr w:type="spellStart"/>
      <w:r>
        <w:t>Мухаметзянова</w:t>
      </w:r>
      <w:proofErr w:type="spellEnd"/>
      <w:r>
        <w:t xml:space="preserve"> </w:t>
      </w:r>
      <w:proofErr w:type="spellStart"/>
      <w:r>
        <w:t>Голуся</w:t>
      </w:r>
      <w:proofErr w:type="spellEnd"/>
      <w:r>
        <w:t xml:space="preserve"> </w:t>
      </w:r>
      <w:proofErr w:type="spellStart"/>
      <w:r>
        <w:t>Шафиковна</w:t>
      </w:r>
      <w:proofErr w:type="spellEnd"/>
      <w:r>
        <w:rPr>
          <w:color w:val="000000"/>
        </w:rPr>
        <w:t>;</w:t>
      </w:r>
    </w:p>
    <w:p w14:paraId="1945D2C4" w14:textId="77777777" w:rsidR="001344F5" w:rsidRPr="0053317E" w:rsidRDefault="001344F5" w:rsidP="008B3FF1">
      <w:pPr>
        <w:pStyle w:val="ad"/>
        <w:ind w:left="0" w:firstLine="567"/>
        <w:rPr>
          <w:bCs/>
          <w:sz w:val="14"/>
          <w:szCs w:val="16"/>
        </w:rPr>
      </w:pPr>
    </w:p>
    <w:p w14:paraId="344D6C70" w14:textId="0DA20779" w:rsidR="001344F5" w:rsidRPr="00F2137F" w:rsidRDefault="00F2137F" w:rsidP="008B3FF1">
      <w:pPr>
        <w:pStyle w:val="2"/>
        <w:numPr>
          <w:ilvl w:val="0"/>
          <w:numId w:val="2"/>
        </w:numPr>
        <w:ind w:left="0" w:firstLine="567"/>
        <w:rPr>
          <w:bCs/>
        </w:rPr>
      </w:pPr>
      <w:r>
        <w:t xml:space="preserve">на должность </w:t>
      </w:r>
      <w:r w:rsidR="000429B8">
        <w:rPr>
          <w:color w:val="000000"/>
        </w:rPr>
        <w:t>в</w:t>
      </w:r>
      <w:r w:rsidR="000429B8" w:rsidRPr="00C41B31">
        <w:rPr>
          <w:color w:val="000000"/>
        </w:rPr>
        <w:t>едущий специалист-эксперт отдела учета и отчетности территориального отделения Департамента казначейства МФ РТ Тукаевского района</w:t>
      </w:r>
      <w:r w:rsidR="000429B8">
        <w:rPr>
          <w:color w:val="000000"/>
        </w:rPr>
        <w:t xml:space="preserve"> - </w:t>
      </w:r>
      <w:proofErr w:type="spellStart"/>
      <w:r w:rsidR="000429B8">
        <w:t>Яхина</w:t>
      </w:r>
      <w:proofErr w:type="spellEnd"/>
      <w:r w:rsidR="000429B8">
        <w:t xml:space="preserve"> Чулпан </w:t>
      </w:r>
      <w:proofErr w:type="spellStart"/>
      <w:r w:rsidR="000429B8">
        <w:t>Миннезакеевна</w:t>
      </w:r>
      <w:proofErr w:type="spellEnd"/>
      <w:r w:rsidR="000429B8">
        <w:rPr>
          <w:color w:val="000000"/>
        </w:rPr>
        <w:t>;</w:t>
      </w:r>
    </w:p>
    <w:p w14:paraId="17C9B78C" w14:textId="77777777" w:rsidR="00F2137F" w:rsidRPr="0053317E" w:rsidRDefault="00F2137F" w:rsidP="008B3FF1">
      <w:pPr>
        <w:pStyle w:val="ad"/>
        <w:ind w:left="0" w:firstLine="567"/>
        <w:rPr>
          <w:bCs/>
          <w:sz w:val="14"/>
          <w:szCs w:val="16"/>
        </w:rPr>
      </w:pPr>
    </w:p>
    <w:p w14:paraId="1C0570EB" w14:textId="51D8D245" w:rsidR="00F2137F" w:rsidRPr="00F2137F" w:rsidRDefault="00F2137F" w:rsidP="008B3FF1">
      <w:pPr>
        <w:pStyle w:val="2"/>
        <w:numPr>
          <w:ilvl w:val="0"/>
          <w:numId w:val="2"/>
        </w:numPr>
        <w:ind w:left="0" w:firstLine="567"/>
        <w:rPr>
          <w:bCs/>
        </w:rPr>
      </w:pPr>
      <w:r>
        <w:t xml:space="preserve">на должность </w:t>
      </w:r>
      <w:r>
        <w:rPr>
          <w:color w:val="000000"/>
        </w:rPr>
        <w:t>с</w:t>
      </w:r>
      <w:r w:rsidRPr="00C41B31">
        <w:rPr>
          <w:color w:val="000000"/>
        </w:rPr>
        <w:t xml:space="preserve">тарший специалист 3 разряда отдела финансирования муниципальных автономных учреждений территориального отделения Департамента казначейства МФ РТ </w:t>
      </w:r>
      <w:proofErr w:type="spellStart"/>
      <w:r w:rsidRPr="00C41B31">
        <w:rPr>
          <w:color w:val="000000"/>
        </w:rPr>
        <w:t>г</w:t>
      </w:r>
      <w:proofErr w:type="gramStart"/>
      <w:r w:rsidRPr="00C41B31">
        <w:rPr>
          <w:color w:val="000000"/>
        </w:rPr>
        <w:t>.К</w:t>
      </w:r>
      <w:proofErr w:type="gramEnd"/>
      <w:r w:rsidRPr="00C41B31">
        <w:rPr>
          <w:color w:val="000000"/>
        </w:rPr>
        <w:t>азани</w:t>
      </w:r>
      <w:proofErr w:type="spellEnd"/>
      <w:r>
        <w:rPr>
          <w:color w:val="000000"/>
        </w:rPr>
        <w:t xml:space="preserve"> - </w:t>
      </w:r>
      <w:r>
        <w:t>Мустафин Айнур Флюрович</w:t>
      </w:r>
      <w:r>
        <w:rPr>
          <w:color w:val="000000"/>
        </w:rPr>
        <w:t>;</w:t>
      </w:r>
    </w:p>
    <w:p w14:paraId="0A1DC780" w14:textId="77777777" w:rsidR="00F2137F" w:rsidRPr="0053317E" w:rsidRDefault="00F2137F" w:rsidP="008B3FF1">
      <w:pPr>
        <w:pStyle w:val="ad"/>
        <w:ind w:firstLine="567"/>
        <w:rPr>
          <w:bCs/>
          <w:sz w:val="14"/>
          <w:szCs w:val="16"/>
        </w:rPr>
      </w:pPr>
    </w:p>
    <w:p w14:paraId="02065F56" w14:textId="77777777" w:rsidR="007F5DA5" w:rsidRDefault="00D23344" w:rsidP="008B3FF1">
      <w:pPr>
        <w:pStyle w:val="2"/>
        <w:ind w:firstLine="567"/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</w:t>
      </w:r>
      <w:proofErr w:type="gramStart"/>
      <w:r>
        <w:rPr>
          <w:bCs/>
        </w:rPr>
        <w:t>должностей территориальн</w:t>
      </w:r>
      <w:r w:rsidR="007F5DA5">
        <w:rPr>
          <w:bCs/>
        </w:rPr>
        <w:t xml:space="preserve">ых </w:t>
      </w:r>
      <w:r>
        <w:rPr>
          <w:bCs/>
        </w:rPr>
        <w:t>отделени</w:t>
      </w:r>
      <w:r w:rsidR="007F5DA5">
        <w:rPr>
          <w:bCs/>
        </w:rPr>
        <w:t>й</w:t>
      </w:r>
      <w:r>
        <w:rPr>
          <w:bCs/>
        </w:rPr>
        <w:t xml:space="preserve"> </w:t>
      </w:r>
      <w:r>
        <w:t>Департамента казначейства Министерств</w:t>
      </w:r>
      <w:r w:rsidR="007F5DA5">
        <w:t>а финансов Республики</w:t>
      </w:r>
      <w:proofErr w:type="gramEnd"/>
      <w:r w:rsidR="007F5DA5">
        <w:t xml:space="preserve"> Татарстан:</w:t>
      </w:r>
    </w:p>
    <w:p w14:paraId="49ADDE6D" w14:textId="77777777" w:rsidR="001D35F8" w:rsidRPr="0053317E" w:rsidRDefault="001D35F8" w:rsidP="00261759">
      <w:pPr>
        <w:pStyle w:val="2"/>
        <w:ind w:firstLine="708"/>
        <w:rPr>
          <w:sz w:val="14"/>
          <w:szCs w:val="16"/>
        </w:rPr>
      </w:pPr>
    </w:p>
    <w:p w14:paraId="4984215C" w14:textId="05972DEF" w:rsidR="005628FE" w:rsidRDefault="00BC2E0C" w:rsidP="00261759">
      <w:pPr>
        <w:pStyle w:val="2"/>
        <w:numPr>
          <w:ilvl w:val="0"/>
          <w:numId w:val="1"/>
        </w:numPr>
      </w:pPr>
      <w:proofErr w:type="spellStart"/>
      <w:r>
        <w:t>Зигангараева</w:t>
      </w:r>
      <w:proofErr w:type="spellEnd"/>
      <w:r>
        <w:t xml:space="preserve"> Динара Мударисовн</w:t>
      </w:r>
      <w:r w:rsidR="005B45EF">
        <w:t>а</w:t>
      </w:r>
    </w:p>
    <w:p w14:paraId="28C41645" w14:textId="62313CE2" w:rsidR="005B45EF" w:rsidRDefault="0091046E" w:rsidP="00A86BED">
      <w:pPr>
        <w:pStyle w:val="2"/>
        <w:numPr>
          <w:ilvl w:val="0"/>
          <w:numId w:val="1"/>
        </w:numPr>
      </w:pPr>
      <w:proofErr w:type="spellStart"/>
      <w:r>
        <w:t>Галлямова</w:t>
      </w:r>
      <w:proofErr w:type="spellEnd"/>
      <w:r>
        <w:t xml:space="preserve"> Наргиза Расимовна</w:t>
      </w:r>
    </w:p>
    <w:p w14:paraId="28C05F33" w14:textId="7710E1BE" w:rsidR="00EE3355" w:rsidRDefault="00EE3355" w:rsidP="00A86BED">
      <w:pPr>
        <w:pStyle w:val="2"/>
        <w:numPr>
          <w:ilvl w:val="0"/>
          <w:numId w:val="1"/>
        </w:numPr>
      </w:pPr>
      <w:r>
        <w:t>Скворцова Зарина Николаевна</w:t>
      </w:r>
    </w:p>
    <w:p w14:paraId="7ED1E7BE" w14:textId="6D270CF4" w:rsidR="008E3D90" w:rsidRDefault="008E3D90" w:rsidP="00A86BED">
      <w:pPr>
        <w:pStyle w:val="2"/>
        <w:numPr>
          <w:ilvl w:val="0"/>
          <w:numId w:val="1"/>
        </w:numPr>
      </w:pPr>
      <w:r>
        <w:t>Евстафьева Ольга Дмитриевна</w:t>
      </w:r>
    </w:p>
    <w:p w14:paraId="0E28D5C5" w14:textId="1CEE9CA9" w:rsidR="008E3D90" w:rsidRDefault="00A111AE" w:rsidP="00A86BED">
      <w:pPr>
        <w:pStyle w:val="2"/>
        <w:numPr>
          <w:ilvl w:val="0"/>
          <w:numId w:val="1"/>
        </w:numPr>
      </w:pPr>
      <w:r>
        <w:t>Платонова Юлия Николаевна</w:t>
      </w:r>
    </w:p>
    <w:p w14:paraId="60BBA8E8" w14:textId="26F22386" w:rsidR="00700195" w:rsidRDefault="007E1F65" w:rsidP="00A86BED">
      <w:pPr>
        <w:pStyle w:val="2"/>
        <w:numPr>
          <w:ilvl w:val="0"/>
          <w:numId w:val="1"/>
        </w:numPr>
      </w:pPr>
      <w:proofErr w:type="spellStart"/>
      <w:r>
        <w:t>Балаухина</w:t>
      </w:r>
      <w:proofErr w:type="spellEnd"/>
      <w:r>
        <w:t xml:space="preserve"> Калерия Борисовна</w:t>
      </w:r>
    </w:p>
    <w:p w14:paraId="32499962" w14:textId="45E1F8A9" w:rsidR="007E1F65" w:rsidRDefault="008D58D1" w:rsidP="00A86BED">
      <w:pPr>
        <w:pStyle w:val="2"/>
        <w:numPr>
          <w:ilvl w:val="0"/>
          <w:numId w:val="1"/>
        </w:numPr>
      </w:pPr>
      <w:proofErr w:type="spellStart"/>
      <w:r>
        <w:t>Асадуллина</w:t>
      </w:r>
      <w:proofErr w:type="spellEnd"/>
      <w:r>
        <w:t xml:space="preserve"> Чулпан Илдаровна</w:t>
      </w:r>
    </w:p>
    <w:p w14:paraId="090D37FA" w14:textId="1B2E4E3F" w:rsidR="008D58D1" w:rsidRDefault="000429B8" w:rsidP="00A86BED">
      <w:pPr>
        <w:pStyle w:val="2"/>
        <w:numPr>
          <w:ilvl w:val="0"/>
          <w:numId w:val="1"/>
        </w:numPr>
      </w:pPr>
      <w:proofErr w:type="spellStart"/>
      <w:r>
        <w:t>Валихаметова</w:t>
      </w:r>
      <w:proofErr w:type="spellEnd"/>
      <w:r>
        <w:t xml:space="preserve"> Алсу Ренатовна</w:t>
      </w:r>
    </w:p>
    <w:p w14:paraId="5A7C9A6E" w14:textId="581EE41D" w:rsidR="000429B8" w:rsidRDefault="00F2137F" w:rsidP="00A86BED">
      <w:pPr>
        <w:pStyle w:val="2"/>
        <w:numPr>
          <w:ilvl w:val="0"/>
          <w:numId w:val="1"/>
        </w:numPr>
      </w:pPr>
      <w:r>
        <w:t>Игнатьева Людмила Викторовна</w:t>
      </w:r>
    </w:p>
    <w:p w14:paraId="0112E1BC" w14:textId="77777777" w:rsidR="00B10C73" w:rsidRPr="0053317E" w:rsidRDefault="00B10C73" w:rsidP="00A86BED">
      <w:pPr>
        <w:pStyle w:val="2"/>
        <w:rPr>
          <w:sz w:val="14"/>
          <w:szCs w:val="16"/>
        </w:rPr>
      </w:pPr>
    </w:p>
    <w:p w14:paraId="41D8EE23" w14:textId="77777777" w:rsidR="00DE23CA" w:rsidRDefault="00282597" w:rsidP="00731B5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</w:t>
      </w:r>
      <w:r w:rsidR="00DE23CA">
        <w:rPr>
          <w:sz w:val="28"/>
          <w:szCs w:val="28"/>
        </w:rPr>
        <w:t xml:space="preserve"> не прошедшим конкурс, документы могут быть возвращены по письменному заявлению, направленному по адресу: 420111, </w:t>
      </w:r>
      <w:proofErr w:type="spellStart"/>
      <w:r w:rsidR="00DE23CA">
        <w:rPr>
          <w:sz w:val="28"/>
          <w:szCs w:val="28"/>
        </w:rPr>
        <w:t>г</w:t>
      </w:r>
      <w:proofErr w:type="gramStart"/>
      <w:r w:rsidR="00DE23CA">
        <w:rPr>
          <w:sz w:val="28"/>
          <w:szCs w:val="28"/>
        </w:rPr>
        <w:t>.К</w:t>
      </w:r>
      <w:proofErr w:type="gramEnd"/>
      <w:r w:rsidR="00DE23CA">
        <w:rPr>
          <w:sz w:val="28"/>
          <w:szCs w:val="28"/>
        </w:rPr>
        <w:t>азань</w:t>
      </w:r>
      <w:proofErr w:type="spellEnd"/>
      <w:r w:rsidR="00DE23CA">
        <w:rPr>
          <w:sz w:val="28"/>
          <w:szCs w:val="28"/>
        </w:rPr>
        <w:t xml:space="preserve">, ул. </w:t>
      </w:r>
      <w:r w:rsidR="00DE23CA">
        <w:rPr>
          <w:rFonts w:ascii="SL_Times New Roman" w:hAnsi="SL_Times New Roman"/>
          <w:sz w:val="28"/>
          <w:szCs w:val="28"/>
        </w:rPr>
        <w:t>Право-</w:t>
      </w:r>
      <w:proofErr w:type="spellStart"/>
      <w:r w:rsidR="00DE23CA"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DE23CA">
        <w:rPr>
          <w:sz w:val="28"/>
          <w:szCs w:val="28"/>
        </w:rPr>
        <w:t xml:space="preserve">, д. 5, </w:t>
      </w:r>
      <w:proofErr w:type="spellStart"/>
      <w:r w:rsidR="00DE23CA">
        <w:rPr>
          <w:sz w:val="28"/>
          <w:szCs w:val="28"/>
        </w:rPr>
        <w:t>каб</w:t>
      </w:r>
      <w:proofErr w:type="spellEnd"/>
      <w:r w:rsidR="00DE23CA">
        <w:rPr>
          <w:sz w:val="28"/>
          <w:szCs w:val="28"/>
        </w:rPr>
        <w:t>. 306 (отдел кадров).</w:t>
      </w:r>
    </w:p>
    <w:p w14:paraId="3A3481F7" w14:textId="77777777" w:rsidR="00D23344" w:rsidRDefault="00D23344" w:rsidP="00A86BED">
      <w:pPr>
        <w:shd w:val="clear" w:color="auto" w:fill="FFFFFF"/>
        <w:jc w:val="both"/>
        <w:rPr>
          <w:sz w:val="16"/>
          <w:szCs w:val="16"/>
        </w:rPr>
      </w:pPr>
    </w:p>
    <w:p w14:paraId="2706C784" w14:textId="77777777" w:rsidR="000657D2" w:rsidRPr="0053317E" w:rsidRDefault="000657D2" w:rsidP="00A86BED">
      <w:pPr>
        <w:shd w:val="clear" w:color="auto" w:fill="FFFFFF"/>
        <w:jc w:val="both"/>
        <w:rPr>
          <w:sz w:val="16"/>
          <w:szCs w:val="16"/>
        </w:rPr>
      </w:pPr>
    </w:p>
    <w:p w14:paraId="05885250" w14:textId="77777777" w:rsidR="00DE23CA" w:rsidRDefault="00DE23CA" w:rsidP="00A86B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>,</w:t>
      </w:r>
    </w:p>
    <w:p w14:paraId="59CA7CA3" w14:textId="4159A474" w:rsidR="00DE23CA" w:rsidRDefault="00DE23CA" w:rsidP="00A86BED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А.Д.</w:t>
      </w:r>
      <w:r w:rsidR="00377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Мингазова</w:t>
      </w:r>
      <w:proofErr w:type="spellEnd"/>
      <w:r>
        <w:rPr>
          <w:bCs/>
          <w:color w:val="FFFFFF"/>
        </w:rPr>
        <w:t xml:space="preserve">                         </w:t>
      </w:r>
    </w:p>
    <w:p w14:paraId="481C4E2F" w14:textId="77777777" w:rsidR="00444AC9" w:rsidRPr="002E13D3" w:rsidRDefault="00444AC9" w:rsidP="00A86BED">
      <w:pPr>
        <w:pStyle w:val="12"/>
        <w:spacing w:line="240" w:lineRule="auto"/>
        <w:ind w:firstLine="709"/>
        <w:jc w:val="center"/>
        <w:rPr>
          <w:color w:val="FFFFFF" w:themeColor="background1"/>
          <w:sz w:val="16"/>
          <w:szCs w:val="16"/>
        </w:rPr>
      </w:pPr>
      <w:bookmarkStart w:id="0" w:name="_GoBack"/>
    </w:p>
    <w:p w14:paraId="409F09C8" w14:textId="77777777" w:rsidR="005F39AA" w:rsidRPr="002E13D3" w:rsidRDefault="005F39AA" w:rsidP="005F39AA">
      <w:pPr>
        <w:pStyle w:val="12"/>
        <w:spacing w:line="240" w:lineRule="auto"/>
        <w:rPr>
          <w:color w:val="FFFFFF" w:themeColor="background1"/>
          <w:sz w:val="20"/>
        </w:rPr>
      </w:pPr>
      <w:r w:rsidRPr="002E13D3">
        <w:rPr>
          <w:color w:val="FFFFFF" w:themeColor="background1"/>
          <w:sz w:val="20"/>
        </w:rPr>
        <w:t>Начальник отдела кадров</w:t>
      </w:r>
    </w:p>
    <w:p w14:paraId="304719BF" w14:textId="77777777" w:rsidR="005F39AA" w:rsidRPr="002E13D3" w:rsidRDefault="005F39AA" w:rsidP="005F39AA">
      <w:pPr>
        <w:pStyle w:val="12"/>
        <w:spacing w:line="240" w:lineRule="auto"/>
        <w:rPr>
          <w:color w:val="FFFFFF" w:themeColor="background1"/>
          <w:sz w:val="24"/>
          <w:szCs w:val="24"/>
        </w:rPr>
      </w:pPr>
      <w:r w:rsidRPr="002E13D3">
        <w:rPr>
          <w:color w:val="FFFFFF" w:themeColor="background1"/>
          <w:sz w:val="20"/>
        </w:rPr>
        <w:t>Старцев И.А.                                                                                                        _____________ «______»________2018г.</w:t>
      </w:r>
    </w:p>
    <w:bookmarkEnd w:id="0"/>
    <w:p w14:paraId="34E52C6F" w14:textId="77777777" w:rsidR="00065694" w:rsidRPr="002E13D3" w:rsidRDefault="00065694" w:rsidP="00065694">
      <w:pPr>
        <w:pStyle w:val="12"/>
        <w:spacing w:line="240" w:lineRule="auto"/>
        <w:rPr>
          <w:color w:val="FFFFFF" w:themeColor="background1"/>
          <w:sz w:val="16"/>
          <w:szCs w:val="16"/>
        </w:rPr>
      </w:pPr>
    </w:p>
    <w:sectPr w:rsidR="00065694" w:rsidRPr="002E13D3" w:rsidSect="00C875CF">
      <w:headerReference w:type="default" r:id="rId10"/>
      <w:pgSz w:w="11906" w:h="16838" w:code="9"/>
      <w:pgMar w:top="567" w:right="567" w:bottom="56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79B6E" w14:textId="77777777" w:rsidR="005E22F8" w:rsidRDefault="005E22F8">
      <w:r>
        <w:separator/>
      </w:r>
    </w:p>
  </w:endnote>
  <w:endnote w:type="continuationSeparator" w:id="0">
    <w:p w14:paraId="22F618EB" w14:textId="77777777" w:rsidR="005E22F8" w:rsidRDefault="005E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EB64E" w14:textId="77777777" w:rsidR="005E22F8" w:rsidRDefault="005E22F8">
      <w:r>
        <w:separator/>
      </w:r>
    </w:p>
  </w:footnote>
  <w:footnote w:type="continuationSeparator" w:id="0">
    <w:p w14:paraId="6E300D19" w14:textId="77777777" w:rsidR="005E22F8" w:rsidRDefault="005E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43DE8" w14:textId="77777777" w:rsidR="0057313A" w:rsidRPr="0053317E" w:rsidRDefault="008B3C6C">
    <w:pPr>
      <w:pStyle w:val="a3"/>
      <w:jc w:val="center"/>
      <w:rPr>
        <w:sz w:val="16"/>
        <w:szCs w:val="16"/>
      </w:rPr>
    </w:pPr>
    <w:r w:rsidRPr="0053317E">
      <w:rPr>
        <w:sz w:val="16"/>
        <w:szCs w:val="16"/>
      </w:rPr>
      <w:fldChar w:fldCharType="begin"/>
    </w:r>
    <w:r w:rsidR="0057313A" w:rsidRPr="0053317E">
      <w:rPr>
        <w:sz w:val="16"/>
        <w:szCs w:val="16"/>
      </w:rPr>
      <w:instrText xml:space="preserve"> PAGE   \* MERGEFORMAT </w:instrText>
    </w:r>
    <w:r w:rsidRPr="0053317E">
      <w:rPr>
        <w:sz w:val="16"/>
        <w:szCs w:val="16"/>
      </w:rPr>
      <w:fldChar w:fldCharType="separate"/>
    </w:r>
    <w:r w:rsidR="002E13D3">
      <w:rPr>
        <w:noProof/>
        <w:sz w:val="16"/>
        <w:szCs w:val="16"/>
      </w:rPr>
      <w:t>2</w:t>
    </w:r>
    <w:r w:rsidRPr="0053317E">
      <w:rPr>
        <w:sz w:val="16"/>
        <w:szCs w:val="16"/>
      </w:rPr>
      <w:fldChar w:fldCharType="end"/>
    </w:r>
  </w:p>
  <w:p w14:paraId="6837C206" w14:textId="77777777" w:rsidR="0057313A" w:rsidRPr="0053317E" w:rsidRDefault="0057313A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55DE"/>
    <w:multiLevelType w:val="hybridMultilevel"/>
    <w:tmpl w:val="E8BE414C"/>
    <w:lvl w:ilvl="0" w:tplc="E27E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D57E9"/>
    <w:multiLevelType w:val="hybridMultilevel"/>
    <w:tmpl w:val="B4E2BD88"/>
    <w:lvl w:ilvl="0" w:tplc="E27E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37DF"/>
    <w:rsid w:val="00006998"/>
    <w:rsid w:val="00006A09"/>
    <w:rsid w:val="000108C2"/>
    <w:rsid w:val="0002230F"/>
    <w:rsid w:val="00026A0B"/>
    <w:rsid w:val="00033F00"/>
    <w:rsid w:val="000429B8"/>
    <w:rsid w:val="00051CD7"/>
    <w:rsid w:val="00057354"/>
    <w:rsid w:val="00065694"/>
    <w:rsid w:val="000657D2"/>
    <w:rsid w:val="00082743"/>
    <w:rsid w:val="00094464"/>
    <w:rsid w:val="000B1577"/>
    <w:rsid w:val="000B2DA7"/>
    <w:rsid w:val="000C21AA"/>
    <w:rsid w:val="000D0889"/>
    <w:rsid w:val="000D6EDE"/>
    <w:rsid w:val="000D76F8"/>
    <w:rsid w:val="000F484F"/>
    <w:rsid w:val="00104DF0"/>
    <w:rsid w:val="00116FB3"/>
    <w:rsid w:val="00123BD0"/>
    <w:rsid w:val="001313B5"/>
    <w:rsid w:val="00133170"/>
    <w:rsid w:val="001344F5"/>
    <w:rsid w:val="0014341F"/>
    <w:rsid w:val="001437B0"/>
    <w:rsid w:val="00161D0F"/>
    <w:rsid w:val="001711C5"/>
    <w:rsid w:val="001712CF"/>
    <w:rsid w:val="00184496"/>
    <w:rsid w:val="00197CA8"/>
    <w:rsid w:val="001B00B7"/>
    <w:rsid w:val="001B016C"/>
    <w:rsid w:val="001B5782"/>
    <w:rsid w:val="001C11EA"/>
    <w:rsid w:val="001D35F8"/>
    <w:rsid w:val="001D3994"/>
    <w:rsid w:val="001D6C47"/>
    <w:rsid w:val="001E25D9"/>
    <w:rsid w:val="001E4EED"/>
    <w:rsid w:val="001F0F94"/>
    <w:rsid w:val="002120A6"/>
    <w:rsid w:val="00233085"/>
    <w:rsid w:val="00233601"/>
    <w:rsid w:val="00237B18"/>
    <w:rsid w:val="0024424F"/>
    <w:rsid w:val="0025382C"/>
    <w:rsid w:val="00261759"/>
    <w:rsid w:val="00266436"/>
    <w:rsid w:val="00270E02"/>
    <w:rsid w:val="00280BAF"/>
    <w:rsid w:val="00282597"/>
    <w:rsid w:val="00286D3A"/>
    <w:rsid w:val="002910A4"/>
    <w:rsid w:val="0029317E"/>
    <w:rsid w:val="002A38A7"/>
    <w:rsid w:val="002A424E"/>
    <w:rsid w:val="002A567D"/>
    <w:rsid w:val="002B0674"/>
    <w:rsid w:val="002B1DDC"/>
    <w:rsid w:val="002B257D"/>
    <w:rsid w:val="002B4205"/>
    <w:rsid w:val="002B7CAC"/>
    <w:rsid w:val="002C63EE"/>
    <w:rsid w:val="002C6C85"/>
    <w:rsid w:val="002C77F1"/>
    <w:rsid w:val="002D2F60"/>
    <w:rsid w:val="002D61C7"/>
    <w:rsid w:val="002E13D3"/>
    <w:rsid w:val="002E4431"/>
    <w:rsid w:val="003156AB"/>
    <w:rsid w:val="00325004"/>
    <w:rsid w:val="003264D2"/>
    <w:rsid w:val="00332664"/>
    <w:rsid w:val="003353FD"/>
    <w:rsid w:val="00336742"/>
    <w:rsid w:val="0034357E"/>
    <w:rsid w:val="003461EF"/>
    <w:rsid w:val="00347A73"/>
    <w:rsid w:val="00366FC9"/>
    <w:rsid w:val="0037039C"/>
    <w:rsid w:val="003709EB"/>
    <w:rsid w:val="003771C4"/>
    <w:rsid w:val="00385CDF"/>
    <w:rsid w:val="00393AE5"/>
    <w:rsid w:val="003A2405"/>
    <w:rsid w:val="003B19B9"/>
    <w:rsid w:val="003B3BDA"/>
    <w:rsid w:val="003B4042"/>
    <w:rsid w:val="003B484D"/>
    <w:rsid w:val="003E4176"/>
    <w:rsid w:val="003E56AB"/>
    <w:rsid w:val="003F4D50"/>
    <w:rsid w:val="003F6140"/>
    <w:rsid w:val="00404CB6"/>
    <w:rsid w:val="0040749B"/>
    <w:rsid w:val="004130C7"/>
    <w:rsid w:val="004152F7"/>
    <w:rsid w:val="00416D60"/>
    <w:rsid w:val="00417CBF"/>
    <w:rsid w:val="0043016F"/>
    <w:rsid w:val="00440A02"/>
    <w:rsid w:val="0044278B"/>
    <w:rsid w:val="00443752"/>
    <w:rsid w:val="00444AC9"/>
    <w:rsid w:val="00466D28"/>
    <w:rsid w:val="00477809"/>
    <w:rsid w:val="00483BFB"/>
    <w:rsid w:val="00483D5D"/>
    <w:rsid w:val="004907DF"/>
    <w:rsid w:val="00496EBC"/>
    <w:rsid w:val="004B73CE"/>
    <w:rsid w:val="004C0782"/>
    <w:rsid w:val="004C792E"/>
    <w:rsid w:val="004E62E8"/>
    <w:rsid w:val="004F259A"/>
    <w:rsid w:val="004F2D69"/>
    <w:rsid w:val="005055CC"/>
    <w:rsid w:val="00505968"/>
    <w:rsid w:val="00515D15"/>
    <w:rsid w:val="00527371"/>
    <w:rsid w:val="0053317E"/>
    <w:rsid w:val="0053475B"/>
    <w:rsid w:val="0053661D"/>
    <w:rsid w:val="0055036F"/>
    <w:rsid w:val="00552CF6"/>
    <w:rsid w:val="005547B9"/>
    <w:rsid w:val="00557C29"/>
    <w:rsid w:val="005628FE"/>
    <w:rsid w:val="005643BF"/>
    <w:rsid w:val="0057313A"/>
    <w:rsid w:val="005758C3"/>
    <w:rsid w:val="0058015B"/>
    <w:rsid w:val="005A0150"/>
    <w:rsid w:val="005A446A"/>
    <w:rsid w:val="005A5A52"/>
    <w:rsid w:val="005B45EF"/>
    <w:rsid w:val="005B5F7A"/>
    <w:rsid w:val="005C0CC1"/>
    <w:rsid w:val="005C23A6"/>
    <w:rsid w:val="005D01A8"/>
    <w:rsid w:val="005D17A0"/>
    <w:rsid w:val="005E22F8"/>
    <w:rsid w:val="005F39AA"/>
    <w:rsid w:val="005F6024"/>
    <w:rsid w:val="00602CD7"/>
    <w:rsid w:val="00613B4E"/>
    <w:rsid w:val="00614368"/>
    <w:rsid w:val="0062333E"/>
    <w:rsid w:val="006265BD"/>
    <w:rsid w:val="006373A9"/>
    <w:rsid w:val="00637B68"/>
    <w:rsid w:val="006456CA"/>
    <w:rsid w:val="00657F3F"/>
    <w:rsid w:val="00681441"/>
    <w:rsid w:val="00696F53"/>
    <w:rsid w:val="006A1E3A"/>
    <w:rsid w:val="006A5700"/>
    <w:rsid w:val="006B1DAF"/>
    <w:rsid w:val="006B71AD"/>
    <w:rsid w:val="006C76FE"/>
    <w:rsid w:val="006C77D2"/>
    <w:rsid w:val="006D023B"/>
    <w:rsid w:val="006D3C28"/>
    <w:rsid w:val="006E1233"/>
    <w:rsid w:val="006E26ED"/>
    <w:rsid w:val="006E28DB"/>
    <w:rsid w:val="006E3028"/>
    <w:rsid w:val="006E6551"/>
    <w:rsid w:val="006F2022"/>
    <w:rsid w:val="00700195"/>
    <w:rsid w:val="00702929"/>
    <w:rsid w:val="00705028"/>
    <w:rsid w:val="00705996"/>
    <w:rsid w:val="00715134"/>
    <w:rsid w:val="00717597"/>
    <w:rsid w:val="007216F0"/>
    <w:rsid w:val="00726380"/>
    <w:rsid w:val="00726C80"/>
    <w:rsid w:val="00727C5F"/>
    <w:rsid w:val="00731B57"/>
    <w:rsid w:val="00736C32"/>
    <w:rsid w:val="00737ADD"/>
    <w:rsid w:val="007411C3"/>
    <w:rsid w:val="0075583C"/>
    <w:rsid w:val="0076263D"/>
    <w:rsid w:val="007647DF"/>
    <w:rsid w:val="007813F2"/>
    <w:rsid w:val="007943DE"/>
    <w:rsid w:val="007971B2"/>
    <w:rsid w:val="007A526E"/>
    <w:rsid w:val="007A5EE8"/>
    <w:rsid w:val="007B3B1C"/>
    <w:rsid w:val="007B6FD5"/>
    <w:rsid w:val="007D08B9"/>
    <w:rsid w:val="007E1F65"/>
    <w:rsid w:val="007E5931"/>
    <w:rsid w:val="007F1B56"/>
    <w:rsid w:val="007F35FC"/>
    <w:rsid w:val="007F5DA5"/>
    <w:rsid w:val="008050E4"/>
    <w:rsid w:val="00810AC7"/>
    <w:rsid w:val="008272CC"/>
    <w:rsid w:val="00830880"/>
    <w:rsid w:val="008310A1"/>
    <w:rsid w:val="00847289"/>
    <w:rsid w:val="00851191"/>
    <w:rsid w:val="008512C6"/>
    <w:rsid w:val="00863069"/>
    <w:rsid w:val="00870B8D"/>
    <w:rsid w:val="008722E9"/>
    <w:rsid w:val="00881598"/>
    <w:rsid w:val="00883C9A"/>
    <w:rsid w:val="00886238"/>
    <w:rsid w:val="00890ECD"/>
    <w:rsid w:val="008944C5"/>
    <w:rsid w:val="008A284D"/>
    <w:rsid w:val="008A6918"/>
    <w:rsid w:val="008B3C6C"/>
    <w:rsid w:val="008B3FF1"/>
    <w:rsid w:val="008B4254"/>
    <w:rsid w:val="008C3011"/>
    <w:rsid w:val="008D58D1"/>
    <w:rsid w:val="008E199E"/>
    <w:rsid w:val="008E3D90"/>
    <w:rsid w:val="008F709A"/>
    <w:rsid w:val="00901FDE"/>
    <w:rsid w:val="00902EFA"/>
    <w:rsid w:val="00907BFD"/>
    <w:rsid w:val="0091046E"/>
    <w:rsid w:val="009104EA"/>
    <w:rsid w:val="00915278"/>
    <w:rsid w:val="00920596"/>
    <w:rsid w:val="00932646"/>
    <w:rsid w:val="00934B46"/>
    <w:rsid w:val="009441E1"/>
    <w:rsid w:val="009670E6"/>
    <w:rsid w:val="0097551A"/>
    <w:rsid w:val="009A15DA"/>
    <w:rsid w:val="009A52C8"/>
    <w:rsid w:val="009B382E"/>
    <w:rsid w:val="009C1E6E"/>
    <w:rsid w:val="009D3F40"/>
    <w:rsid w:val="009E0327"/>
    <w:rsid w:val="009E3B2C"/>
    <w:rsid w:val="009E45DB"/>
    <w:rsid w:val="00A111AE"/>
    <w:rsid w:val="00A14B2B"/>
    <w:rsid w:val="00A2233B"/>
    <w:rsid w:val="00A27F9E"/>
    <w:rsid w:val="00A3218E"/>
    <w:rsid w:val="00A37075"/>
    <w:rsid w:val="00A42277"/>
    <w:rsid w:val="00A46F72"/>
    <w:rsid w:val="00A51226"/>
    <w:rsid w:val="00A677E2"/>
    <w:rsid w:val="00A76EA5"/>
    <w:rsid w:val="00A86BED"/>
    <w:rsid w:val="00A9486C"/>
    <w:rsid w:val="00A9665C"/>
    <w:rsid w:val="00AA117F"/>
    <w:rsid w:val="00AA1E2E"/>
    <w:rsid w:val="00AC3CCA"/>
    <w:rsid w:val="00AD0D03"/>
    <w:rsid w:val="00AE07AC"/>
    <w:rsid w:val="00AE40E4"/>
    <w:rsid w:val="00B06030"/>
    <w:rsid w:val="00B10C73"/>
    <w:rsid w:val="00B111BC"/>
    <w:rsid w:val="00B16467"/>
    <w:rsid w:val="00B200C9"/>
    <w:rsid w:val="00B231E3"/>
    <w:rsid w:val="00B239B9"/>
    <w:rsid w:val="00B249BB"/>
    <w:rsid w:val="00B25CEB"/>
    <w:rsid w:val="00B3272A"/>
    <w:rsid w:val="00B37400"/>
    <w:rsid w:val="00B41A57"/>
    <w:rsid w:val="00B46FD3"/>
    <w:rsid w:val="00B524A2"/>
    <w:rsid w:val="00B53FB1"/>
    <w:rsid w:val="00B61A72"/>
    <w:rsid w:val="00B64B4C"/>
    <w:rsid w:val="00B66DE2"/>
    <w:rsid w:val="00B73FF6"/>
    <w:rsid w:val="00B91E79"/>
    <w:rsid w:val="00BB1979"/>
    <w:rsid w:val="00BB2E83"/>
    <w:rsid w:val="00BB44D4"/>
    <w:rsid w:val="00BC01CE"/>
    <w:rsid w:val="00BC2E0C"/>
    <w:rsid w:val="00BC42D9"/>
    <w:rsid w:val="00BC4669"/>
    <w:rsid w:val="00BC7A0B"/>
    <w:rsid w:val="00BE130A"/>
    <w:rsid w:val="00BF1E90"/>
    <w:rsid w:val="00BF240B"/>
    <w:rsid w:val="00BF7042"/>
    <w:rsid w:val="00C01787"/>
    <w:rsid w:val="00C14A00"/>
    <w:rsid w:val="00C24A34"/>
    <w:rsid w:val="00C268B9"/>
    <w:rsid w:val="00C40F55"/>
    <w:rsid w:val="00C4105E"/>
    <w:rsid w:val="00C46811"/>
    <w:rsid w:val="00C46867"/>
    <w:rsid w:val="00C46FE7"/>
    <w:rsid w:val="00C6403A"/>
    <w:rsid w:val="00C72F1C"/>
    <w:rsid w:val="00C85607"/>
    <w:rsid w:val="00C858B4"/>
    <w:rsid w:val="00C875CF"/>
    <w:rsid w:val="00C94D06"/>
    <w:rsid w:val="00C97748"/>
    <w:rsid w:val="00C97A16"/>
    <w:rsid w:val="00CA213B"/>
    <w:rsid w:val="00CA39CD"/>
    <w:rsid w:val="00CA7357"/>
    <w:rsid w:val="00CB0B5F"/>
    <w:rsid w:val="00CC51E4"/>
    <w:rsid w:val="00CD2CB6"/>
    <w:rsid w:val="00CD4580"/>
    <w:rsid w:val="00CD7491"/>
    <w:rsid w:val="00CE0970"/>
    <w:rsid w:val="00CE3E77"/>
    <w:rsid w:val="00CF0BF6"/>
    <w:rsid w:val="00D23344"/>
    <w:rsid w:val="00D3219F"/>
    <w:rsid w:val="00D6402B"/>
    <w:rsid w:val="00D71D1A"/>
    <w:rsid w:val="00D8504C"/>
    <w:rsid w:val="00D906B7"/>
    <w:rsid w:val="00D912D8"/>
    <w:rsid w:val="00D94027"/>
    <w:rsid w:val="00DA7D5B"/>
    <w:rsid w:val="00DB6E1B"/>
    <w:rsid w:val="00DD6385"/>
    <w:rsid w:val="00DE23CA"/>
    <w:rsid w:val="00DF4D6F"/>
    <w:rsid w:val="00E02C45"/>
    <w:rsid w:val="00E04ADA"/>
    <w:rsid w:val="00E114E5"/>
    <w:rsid w:val="00E13A7B"/>
    <w:rsid w:val="00E16074"/>
    <w:rsid w:val="00E20E4E"/>
    <w:rsid w:val="00E266F6"/>
    <w:rsid w:val="00E37F6A"/>
    <w:rsid w:val="00E53105"/>
    <w:rsid w:val="00E562F6"/>
    <w:rsid w:val="00E67D4E"/>
    <w:rsid w:val="00E71EEE"/>
    <w:rsid w:val="00E84D1F"/>
    <w:rsid w:val="00E90B27"/>
    <w:rsid w:val="00E93B69"/>
    <w:rsid w:val="00EA33F8"/>
    <w:rsid w:val="00EC65EC"/>
    <w:rsid w:val="00ED3C18"/>
    <w:rsid w:val="00EE3355"/>
    <w:rsid w:val="00EE757E"/>
    <w:rsid w:val="00EF1B7A"/>
    <w:rsid w:val="00EF3281"/>
    <w:rsid w:val="00F009EA"/>
    <w:rsid w:val="00F06AB5"/>
    <w:rsid w:val="00F2137F"/>
    <w:rsid w:val="00F248A4"/>
    <w:rsid w:val="00F24A98"/>
    <w:rsid w:val="00F26627"/>
    <w:rsid w:val="00F332A5"/>
    <w:rsid w:val="00F374E4"/>
    <w:rsid w:val="00F41190"/>
    <w:rsid w:val="00F5353E"/>
    <w:rsid w:val="00F55525"/>
    <w:rsid w:val="00F56591"/>
    <w:rsid w:val="00F813C7"/>
    <w:rsid w:val="00F91897"/>
    <w:rsid w:val="00F941BA"/>
    <w:rsid w:val="00F97BA6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22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  <w:style w:type="paragraph" w:styleId="ad">
    <w:name w:val="List Paragraph"/>
    <w:basedOn w:val="a"/>
    <w:uiPriority w:val="34"/>
    <w:qFormat/>
    <w:rsid w:val="0076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  <w:style w:type="paragraph" w:styleId="ad">
    <w:name w:val="List Paragraph"/>
    <w:basedOn w:val="a"/>
    <w:uiPriority w:val="34"/>
    <w:qFormat/>
    <w:rsid w:val="0076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n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4982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106</cp:revision>
  <cp:lastPrinted>2018-06-04T08:39:00Z</cp:lastPrinted>
  <dcterms:created xsi:type="dcterms:W3CDTF">2017-12-01T09:15:00Z</dcterms:created>
  <dcterms:modified xsi:type="dcterms:W3CDTF">2018-06-04T11:59:00Z</dcterms:modified>
</cp:coreProperties>
</file>