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8023B5" w:rsidRPr="008023B5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8023B5">
        <w:rPr>
          <w:sz w:val="28"/>
          <w:szCs w:val="28"/>
          <w:u w:val="single"/>
          <w:lang w:val="tt-RU"/>
        </w:rPr>
        <w:t>октябре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8023B5">
        <w:rPr>
          <w:sz w:val="28"/>
          <w:szCs w:val="28"/>
        </w:rPr>
        <w:t xml:space="preserve">в </w:t>
      </w:r>
      <w:r w:rsidR="008023B5" w:rsidRPr="008023B5">
        <w:rPr>
          <w:sz w:val="28"/>
          <w:szCs w:val="28"/>
        </w:rPr>
        <w:t>ГАПОУ «Межрегиональный центр компетенций – Казанский техникум информационных технологий и связи».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CE554D" w:rsidRPr="002853CF" w:rsidRDefault="008023B5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Прочие финансовые нарушения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>
        <w:rPr>
          <w:sz w:val="28"/>
          <w:szCs w:val="28"/>
          <w:u w:val="single"/>
          <w:lang w:val="tt-RU"/>
        </w:rPr>
        <w:t>2 853,0</w:t>
      </w:r>
      <w:bookmarkStart w:id="0" w:name="_GoBack"/>
      <w:bookmarkEnd w:id="0"/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185D52"/>
    <w:rsid w:val="002853CF"/>
    <w:rsid w:val="005544AC"/>
    <w:rsid w:val="006F430B"/>
    <w:rsid w:val="008023B5"/>
    <w:rsid w:val="00A847D6"/>
    <w:rsid w:val="00C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2019-11-28T09:53:00Z</dcterms:created>
  <dcterms:modified xsi:type="dcterms:W3CDTF">2019-12-16T13:50:00Z</dcterms:modified>
</cp:coreProperties>
</file>