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750878" w:rsidRPr="00750878">
        <w:rPr>
          <w:sz w:val="28"/>
          <w:szCs w:val="28"/>
        </w:rPr>
        <w:t>Набережночелнинский</w:t>
      </w:r>
      <w:proofErr w:type="spellEnd"/>
      <w:r w:rsidR="00750878" w:rsidRPr="00750878">
        <w:rPr>
          <w:sz w:val="28"/>
          <w:szCs w:val="28"/>
        </w:rPr>
        <w:t xml:space="preserve"> политехнический колледж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50878" w:rsidRPr="00857C80" w:rsidRDefault="00750878" w:rsidP="00750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290,3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50878">
        <w:rPr>
          <w:sz w:val="28"/>
          <w:szCs w:val="28"/>
          <w:lang w:val="tt-RU"/>
        </w:rPr>
        <w:t>60,5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</w:t>
      </w:r>
      <w:bookmarkStart w:id="0" w:name="_GoBack"/>
      <w:bookmarkEnd w:id="0"/>
      <w:r w:rsidRPr="001D0293">
        <w:rPr>
          <w:sz w:val="28"/>
          <w:szCs w:val="28"/>
        </w:rPr>
        <w:t>ие финансовые нарушения</w:t>
      </w:r>
      <w:r w:rsidRPr="00857C80">
        <w:rPr>
          <w:sz w:val="28"/>
          <w:szCs w:val="28"/>
        </w:rPr>
        <w:t xml:space="preserve">– </w:t>
      </w:r>
      <w:r w:rsidR="00750878">
        <w:rPr>
          <w:sz w:val="28"/>
          <w:szCs w:val="28"/>
          <w:lang w:val="tt-RU"/>
        </w:rPr>
        <w:t>169,2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50878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2022-07-01T06:46:00Z</dcterms:modified>
</cp:coreProperties>
</file>