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393A6A" w:rsidTr="009B190F">
        <w:trPr>
          <w:jc w:val="right"/>
        </w:trPr>
        <w:tc>
          <w:tcPr>
            <w:tcW w:w="3084" w:type="dxa"/>
          </w:tcPr>
          <w:p w:rsidR="00EF5815" w:rsidRPr="008055D6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151DF" w:rsidRPr="00065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8CD" w:rsidRPr="00065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F5815" w:rsidRPr="00393A6A" w:rsidRDefault="00EF5815" w:rsidP="00E51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A6A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061B2C" w:rsidRPr="0039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A6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354671" w:rsidRPr="0039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3A6A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2952F3" w:rsidRPr="0039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3A6A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393A6A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</w:p>
    <w:p w:rsidR="002E5738" w:rsidRDefault="002E5738" w:rsidP="00FF12FF">
      <w:pPr>
        <w:jc w:val="center"/>
        <w:rPr>
          <w:szCs w:val="28"/>
          <w:highlight w:val="yellow"/>
        </w:rPr>
      </w:pPr>
    </w:p>
    <w:p w:rsidR="00B23535" w:rsidRPr="00880504" w:rsidRDefault="00B23535" w:rsidP="00B23535">
      <w:pPr>
        <w:autoSpaceDE w:val="0"/>
        <w:autoSpaceDN w:val="0"/>
        <w:adjustRightInd w:val="0"/>
        <w:jc w:val="center"/>
        <w:rPr>
          <w:szCs w:val="28"/>
        </w:rPr>
      </w:pPr>
      <w:r w:rsidRPr="00880504">
        <w:rPr>
          <w:szCs w:val="28"/>
        </w:rPr>
        <w:t>Распределение субсидий</w:t>
      </w:r>
    </w:p>
    <w:p w:rsidR="00B23535" w:rsidRPr="00880504" w:rsidRDefault="00B23535" w:rsidP="00B23535">
      <w:pPr>
        <w:autoSpaceDE w:val="0"/>
        <w:autoSpaceDN w:val="0"/>
        <w:adjustRightInd w:val="0"/>
        <w:jc w:val="center"/>
        <w:rPr>
          <w:szCs w:val="28"/>
        </w:rPr>
      </w:pPr>
      <w:r w:rsidRPr="00880504">
        <w:rPr>
          <w:szCs w:val="28"/>
        </w:rPr>
        <w:t>бюджетам муниципальных образований в целях</w:t>
      </w:r>
    </w:p>
    <w:p w:rsidR="00B23535" w:rsidRPr="00880504" w:rsidRDefault="00B23535" w:rsidP="00B23535">
      <w:pPr>
        <w:autoSpaceDE w:val="0"/>
        <w:autoSpaceDN w:val="0"/>
        <w:adjustRightInd w:val="0"/>
        <w:jc w:val="center"/>
        <w:rPr>
          <w:szCs w:val="28"/>
        </w:rPr>
      </w:pPr>
      <w:r w:rsidRPr="00880504">
        <w:rPr>
          <w:szCs w:val="28"/>
        </w:rPr>
        <w:t xml:space="preserve">софинансирования расходных обязательств муниципальных образований </w:t>
      </w:r>
      <w:bookmarkStart w:id="0" w:name="_GoBack"/>
      <w:bookmarkEnd w:id="0"/>
      <w:r w:rsidRPr="00880504">
        <w:rPr>
          <w:szCs w:val="28"/>
        </w:rPr>
        <w:t xml:space="preserve">по приобретению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состояние, </w:t>
      </w:r>
    </w:p>
    <w:p w:rsidR="00B23535" w:rsidRPr="00880504" w:rsidRDefault="00B23535" w:rsidP="00B23535">
      <w:pPr>
        <w:autoSpaceDE w:val="0"/>
        <w:autoSpaceDN w:val="0"/>
        <w:adjustRightInd w:val="0"/>
        <w:jc w:val="center"/>
        <w:rPr>
          <w:szCs w:val="28"/>
        </w:rPr>
      </w:pPr>
      <w:r w:rsidRPr="00880504">
        <w:rPr>
          <w:szCs w:val="28"/>
        </w:rPr>
        <w:t>на 2024 год</w:t>
      </w:r>
    </w:p>
    <w:p w:rsidR="00B23535" w:rsidRDefault="00B23535" w:rsidP="00B23535">
      <w:pPr>
        <w:autoSpaceDE w:val="0"/>
        <w:autoSpaceDN w:val="0"/>
        <w:adjustRightInd w:val="0"/>
        <w:jc w:val="both"/>
        <w:rPr>
          <w:szCs w:val="28"/>
        </w:rPr>
      </w:pPr>
    </w:p>
    <w:p w:rsidR="00FD45DA" w:rsidRPr="0083234E" w:rsidRDefault="00FD45DA" w:rsidP="00EF5815">
      <w:pPr>
        <w:jc w:val="center"/>
        <w:rPr>
          <w:szCs w:val="28"/>
        </w:rPr>
      </w:pPr>
    </w:p>
    <w:p w:rsidR="00EF5815" w:rsidRPr="0083234E" w:rsidRDefault="00EF5815" w:rsidP="00EF5815">
      <w:pPr>
        <w:ind w:right="-1"/>
        <w:jc w:val="right"/>
        <w:rPr>
          <w:sz w:val="24"/>
          <w:szCs w:val="24"/>
        </w:rPr>
      </w:pPr>
      <w:r w:rsidRPr="0083234E">
        <w:rPr>
          <w:sz w:val="24"/>
          <w:szCs w:val="24"/>
        </w:rPr>
        <w:tab/>
      </w:r>
      <w:r w:rsidRPr="0083234E">
        <w:rPr>
          <w:sz w:val="24"/>
          <w:szCs w:val="24"/>
        </w:rPr>
        <w:tab/>
      </w:r>
      <w:r w:rsidRPr="0083234E">
        <w:rPr>
          <w:sz w:val="24"/>
          <w:szCs w:val="24"/>
        </w:rPr>
        <w:tab/>
      </w:r>
      <w:r w:rsidRPr="0083234E">
        <w:rPr>
          <w:sz w:val="24"/>
          <w:szCs w:val="24"/>
        </w:rPr>
        <w:tab/>
      </w:r>
      <w:r w:rsidRPr="0083234E">
        <w:rPr>
          <w:sz w:val="24"/>
          <w:szCs w:val="24"/>
        </w:rPr>
        <w:tab/>
      </w:r>
      <w:r w:rsidRPr="0083234E">
        <w:rPr>
          <w:sz w:val="24"/>
          <w:szCs w:val="24"/>
        </w:rPr>
        <w:tab/>
      </w:r>
      <w:r w:rsidRPr="0083234E">
        <w:rPr>
          <w:sz w:val="24"/>
          <w:szCs w:val="24"/>
        </w:rPr>
        <w:tab/>
      </w:r>
      <w:r w:rsidRPr="0083234E">
        <w:rPr>
          <w:sz w:val="24"/>
          <w:szCs w:val="24"/>
        </w:rPr>
        <w:tab/>
      </w:r>
      <w:r w:rsidRPr="0083234E">
        <w:rPr>
          <w:sz w:val="24"/>
          <w:szCs w:val="24"/>
        </w:rPr>
        <w:tab/>
      </w:r>
      <w:r w:rsidRPr="0083234E">
        <w:rPr>
          <w:sz w:val="24"/>
          <w:szCs w:val="24"/>
        </w:rPr>
        <w:tab/>
      </w:r>
      <w:r w:rsidRPr="0083234E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83234E" w:rsidTr="00FF12FF">
        <w:trPr>
          <w:trHeight w:val="429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83234E" w:rsidRDefault="00EF5815" w:rsidP="00FF12FF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8323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</w:t>
            </w:r>
            <w:r w:rsidR="00FF12FF" w:rsidRPr="0083234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83234E" w:rsidRDefault="00EF5815" w:rsidP="009B190F">
            <w:pPr>
              <w:jc w:val="center"/>
              <w:rPr>
                <w:sz w:val="24"/>
                <w:szCs w:val="24"/>
              </w:rPr>
            </w:pPr>
            <w:r w:rsidRPr="0083234E">
              <w:rPr>
                <w:sz w:val="24"/>
                <w:szCs w:val="24"/>
              </w:rPr>
              <w:t>Сумма</w:t>
            </w:r>
          </w:p>
        </w:tc>
      </w:tr>
      <w:tr w:rsidR="001662D0" w:rsidTr="001662D0">
        <w:trPr>
          <w:trHeight w:val="276"/>
        </w:trPr>
        <w:tc>
          <w:tcPr>
            <w:tcW w:w="7104" w:type="dxa"/>
            <w:shd w:val="clear" w:color="auto" w:fill="FFFFFF"/>
            <w:vAlign w:val="center"/>
          </w:tcPr>
          <w:p w:rsidR="001662D0" w:rsidRPr="001662D0" w:rsidRDefault="001662D0" w:rsidP="001662D0">
            <w:pPr>
              <w:spacing w:line="360" w:lineRule="auto"/>
              <w:rPr>
                <w:sz w:val="24"/>
                <w:szCs w:val="24"/>
              </w:rPr>
            </w:pPr>
            <w:r w:rsidRPr="001662D0">
              <w:rPr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662D0" w:rsidRPr="001662D0" w:rsidRDefault="001662D0" w:rsidP="001662D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662D0">
              <w:rPr>
                <w:sz w:val="24"/>
                <w:szCs w:val="24"/>
              </w:rPr>
              <w:t>2 222,3</w:t>
            </w:r>
          </w:p>
        </w:tc>
      </w:tr>
      <w:tr w:rsidR="001662D0" w:rsidTr="001662D0">
        <w:trPr>
          <w:trHeight w:val="276"/>
        </w:trPr>
        <w:tc>
          <w:tcPr>
            <w:tcW w:w="7104" w:type="dxa"/>
            <w:shd w:val="clear" w:color="auto" w:fill="FFFFFF"/>
            <w:vAlign w:val="center"/>
          </w:tcPr>
          <w:p w:rsidR="001662D0" w:rsidRPr="001662D0" w:rsidRDefault="001662D0" w:rsidP="001662D0">
            <w:pPr>
              <w:spacing w:line="360" w:lineRule="auto"/>
              <w:rPr>
                <w:sz w:val="24"/>
                <w:szCs w:val="24"/>
              </w:rPr>
            </w:pPr>
            <w:r w:rsidRPr="001662D0">
              <w:rPr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662D0" w:rsidRPr="001662D0" w:rsidRDefault="001662D0" w:rsidP="001662D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662D0">
              <w:rPr>
                <w:sz w:val="24"/>
                <w:szCs w:val="24"/>
              </w:rPr>
              <w:t>2 222,2</w:t>
            </w:r>
          </w:p>
        </w:tc>
      </w:tr>
      <w:tr w:rsidR="001662D0" w:rsidTr="001662D0">
        <w:trPr>
          <w:trHeight w:val="276"/>
        </w:trPr>
        <w:tc>
          <w:tcPr>
            <w:tcW w:w="7104" w:type="dxa"/>
            <w:shd w:val="clear" w:color="auto" w:fill="FFFFFF"/>
            <w:vAlign w:val="center"/>
          </w:tcPr>
          <w:p w:rsidR="001662D0" w:rsidRPr="001662D0" w:rsidRDefault="001662D0" w:rsidP="001662D0">
            <w:pPr>
              <w:spacing w:line="360" w:lineRule="auto"/>
              <w:rPr>
                <w:sz w:val="24"/>
                <w:szCs w:val="24"/>
              </w:rPr>
            </w:pPr>
            <w:r w:rsidRPr="001662D0">
              <w:rPr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662D0" w:rsidRPr="001662D0" w:rsidRDefault="001662D0" w:rsidP="001662D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662D0">
              <w:rPr>
                <w:sz w:val="24"/>
                <w:szCs w:val="24"/>
              </w:rPr>
              <w:t>2 222,2</w:t>
            </w:r>
          </w:p>
        </w:tc>
      </w:tr>
      <w:tr w:rsidR="001662D0" w:rsidTr="001662D0">
        <w:trPr>
          <w:trHeight w:val="276"/>
        </w:trPr>
        <w:tc>
          <w:tcPr>
            <w:tcW w:w="7104" w:type="dxa"/>
            <w:shd w:val="clear" w:color="auto" w:fill="FFFFFF"/>
            <w:vAlign w:val="center"/>
          </w:tcPr>
          <w:p w:rsidR="001662D0" w:rsidRPr="001662D0" w:rsidRDefault="001662D0" w:rsidP="001662D0">
            <w:pPr>
              <w:spacing w:line="360" w:lineRule="auto"/>
              <w:rPr>
                <w:sz w:val="24"/>
                <w:szCs w:val="24"/>
              </w:rPr>
            </w:pPr>
            <w:r w:rsidRPr="001662D0">
              <w:rPr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662D0" w:rsidRPr="001662D0" w:rsidRDefault="001662D0" w:rsidP="001662D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662D0">
              <w:rPr>
                <w:sz w:val="24"/>
                <w:szCs w:val="24"/>
              </w:rPr>
              <w:t>2 222,2</w:t>
            </w:r>
          </w:p>
        </w:tc>
      </w:tr>
      <w:tr w:rsidR="001662D0" w:rsidTr="001662D0">
        <w:trPr>
          <w:trHeight w:val="276"/>
        </w:trPr>
        <w:tc>
          <w:tcPr>
            <w:tcW w:w="7104" w:type="dxa"/>
            <w:shd w:val="clear" w:color="auto" w:fill="FFFFFF"/>
            <w:vAlign w:val="center"/>
          </w:tcPr>
          <w:p w:rsidR="001662D0" w:rsidRPr="001662D0" w:rsidRDefault="001662D0" w:rsidP="001662D0">
            <w:pPr>
              <w:spacing w:line="360" w:lineRule="auto"/>
              <w:rPr>
                <w:sz w:val="24"/>
                <w:szCs w:val="24"/>
              </w:rPr>
            </w:pPr>
            <w:r w:rsidRPr="001662D0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1662D0" w:rsidRPr="001662D0" w:rsidRDefault="001662D0" w:rsidP="001662D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662D0">
              <w:rPr>
                <w:sz w:val="24"/>
                <w:szCs w:val="24"/>
              </w:rPr>
              <w:t>8 888,9</w:t>
            </w:r>
          </w:p>
        </w:tc>
      </w:tr>
    </w:tbl>
    <w:p w:rsidR="00EF5815" w:rsidRPr="00393A6A" w:rsidRDefault="00EF5815" w:rsidP="00EF5815">
      <w:pPr>
        <w:rPr>
          <w:highlight w:val="yellow"/>
        </w:rPr>
      </w:pPr>
    </w:p>
    <w:p w:rsidR="00EF5815" w:rsidRPr="00393A6A" w:rsidRDefault="00EF5815" w:rsidP="00EF5815">
      <w:pPr>
        <w:jc w:val="right"/>
        <w:rPr>
          <w:highlight w:val="yellow"/>
        </w:rPr>
      </w:pPr>
      <w:r w:rsidRPr="00393A6A">
        <w:rPr>
          <w:highlight w:val="yellow"/>
        </w:rPr>
        <w:t xml:space="preserve"> </w:t>
      </w:r>
    </w:p>
    <w:p w:rsidR="001D041A" w:rsidRPr="00393A6A" w:rsidRDefault="001D041A">
      <w:pPr>
        <w:rPr>
          <w:highlight w:val="yellow"/>
        </w:rPr>
      </w:pPr>
    </w:p>
    <w:sectPr w:rsidR="001D041A" w:rsidRPr="00393A6A" w:rsidSect="00520090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CD" w:rsidRDefault="00F164CD" w:rsidP="001061C5">
      <w:r>
        <w:separator/>
      </w:r>
    </w:p>
  </w:endnote>
  <w:endnote w:type="continuationSeparator" w:id="0">
    <w:p w:rsidR="00F164CD" w:rsidRDefault="00F164CD" w:rsidP="0010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CD" w:rsidRDefault="00F164CD" w:rsidP="001061C5">
      <w:r>
        <w:separator/>
      </w:r>
    </w:p>
  </w:footnote>
  <w:footnote w:type="continuationSeparator" w:id="0">
    <w:p w:rsidR="00F164CD" w:rsidRDefault="00F164CD" w:rsidP="0010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3877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061C5" w:rsidRPr="004D6EAD" w:rsidRDefault="0022719E">
        <w:pPr>
          <w:pStyle w:val="a6"/>
          <w:jc w:val="center"/>
          <w:rPr>
            <w:sz w:val="24"/>
            <w:szCs w:val="24"/>
          </w:rPr>
        </w:pPr>
        <w:r w:rsidRPr="004D6EAD">
          <w:rPr>
            <w:sz w:val="24"/>
            <w:szCs w:val="24"/>
          </w:rPr>
          <w:fldChar w:fldCharType="begin"/>
        </w:r>
        <w:r w:rsidR="001061C5" w:rsidRPr="004D6EAD">
          <w:rPr>
            <w:sz w:val="24"/>
            <w:szCs w:val="24"/>
          </w:rPr>
          <w:instrText>PAGE   \* MERGEFORMAT</w:instrText>
        </w:r>
        <w:r w:rsidRPr="004D6EAD">
          <w:rPr>
            <w:sz w:val="24"/>
            <w:szCs w:val="24"/>
          </w:rPr>
          <w:fldChar w:fldCharType="separate"/>
        </w:r>
        <w:r w:rsidR="001662D0">
          <w:rPr>
            <w:noProof/>
            <w:sz w:val="24"/>
            <w:szCs w:val="24"/>
          </w:rPr>
          <w:t>2</w:t>
        </w:r>
        <w:r w:rsidRPr="004D6EAD">
          <w:rPr>
            <w:sz w:val="24"/>
            <w:szCs w:val="24"/>
          </w:rPr>
          <w:fldChar w:fldCharType="end"/>
        </w:r>
      </w:p>
    </w:sdtContent>
  </w:sdt>
  <w:p w:rsidR="001061C5" w:rsidRDefault="001061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1048E"/>
    <w:rsid w:val="00040F8B"/>
    <w:rsid w:val="00061B2C"/>
    <w:rsid w:val="000635F5"/>
    <w:rsid w:val="00065657"/>
    <w:rsid w:val="000819D6"/>
    <w:rsid w:val="000B7CEC"/>
    <w:rsid w:val="001002CE"/>
    <w:rsid w:val="00100BB5"/>
    <w:rsid w:val="001061C5"/>
    <w:rsid w:val="0016370E"/>
    <w:rsid w:val="001662D0"/>
    <w:rsid w:val="00197ADE"/>
    <w:rsid w:val="001B5329"/>
    <w:rsid w:val="001D041A"/>
    <w:rsid w:val="001D0D48"/>
    <w:rsid w:val="001F1878"/>
    <w:rsid w:val="00220172"/>
    <w:rsid w:val="0022719E"/>
    <w:rsid w:val="002308B7"/>
    <w:rsid w:val="002952F3"/>
    <w:rsid w:val="002A1F71"/>
    <w:rsid w:val="002A663E"/>
    <w:rsid w:val="002E5738"/>
    <w:rsid w:val="00354671"/>
    <w:rsid w:val="00374327"/>
    <w:rsid w:val="00374753"/>
    <w:rsid w:val="00393A6A"/>
    <w:rsid w:val="003D681C"/>
    <w:rsid w:val="004A2129"/>
    <w:rsid w:val="004B4CA7"/>
    <w:rsid w:val="004D6EAD"/>
    <w:rsid w:val="00515E85"/>
    <w:rsid w:val="00520090"/>
    <w:rsid w:val="00561040"/>
    <w:rsid w:val="00562DEA"/>
    <w:rsid w:val="00575154"/>
    <w:rsid w:val="006460EA"/>
    <w:rsid w:val="0065661F"/>
    <w:rsid w:val="006978CD"/>
    <w:rsid w:val="00726581"/>
    <w:rsid w:val="00747C84"/>
    <w:rsid w:val="00751418"/>
    <w:rsid w:val="007828FF"/>
    <w:rsid w:val="008055D6"/>
    <w:rsid w:val="0083234E"/>
    <w:rsid w:val="0083485B"/>
    <w:rsid w:val="00837020"/>
    <w:rsid w:val="00880504"/>
    <w:rsid w:val="00927107"/>
    <w:rsid w:val="009654F3"/>
    <w:rsid w:val="009D7CDD"/>
    <w:rsid w:val="00A2562E"/>
    <w:rsid w:val="00A45D0B"/>
    <w:rsid w:val="00A67B7A"/>
    <w:rsid w:val="00A9075C"/>
    <w:rsid w:val="00AC144C"/>
    <w:rsid w:val="00B11B9A"/>
    <w:rsid w:val="00B23535"/>
    <w:rsid w:val="00B241D5"/>
    <w:rsid w:val="00B27DCE"/>
    <w:rsid w:val="00BB30A9"/>
    <w:rsid w:val="00CB0BA4"/>
    <w:rsid w:val="00CD6A6C"/>
    <w:rsid w:val="00D41361"/>
    <w:rsid w:val="00D43ADB"/>
    <w:rsid w:val="00D82C02"/>
    <w:rsid w:val="00DC259A"/>
    <w:rsid w:val="00DD11A8"/>
    <w:rsid w:val="00DE7CB0"/>
    <w:rsid w:val="00E51AC3"/>
    <w:rsid w:val="00EA3FC6"/>
    <w:rsid w:val="00ED06AE"/>
    <w:rsid w:val="00ED4DC3"/>
    <w:rsid w:val="00EF01D1"/>
    <w:rsid w:val="00EF5815"/>
    <w:rsid w:val="00F062AC"/>
    <w:rsid w:val="00F151DF"/>
    <w:rsid w:val="00F164CD"/>
    <w:rsid w:val="00FD45DA"/>
    <w:rsid w:val="00FD5B21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9CF0A-CE40-49DE-94F8-116A703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1C5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1C5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11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1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8</cp:revision>
  <cp:lastPrinted>2022-09-17T14:10:00Z</cp:lastPrinted>
  <dcterms:created xsi:type="dcterms:W3CDTF">2022-11-22T14:34:00Z</dcterms:created>
  <dcterms:modified xsi:type="dcterms:W3CDTF">2023-09-28T15:30:00Z</dcterms:modified>
</cp:coreProperties>
</file>